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tabs>
          <w:tab w:leader="none" w:pos="6630" w:val="left"/>
        </w:tabs>
        <w:spacing w:line="360" w:lineRule="exact"/>
        <w:ind/>
        <w:jc w:val="right"/>
      </w:pPr>
      <w:r>
        <w:rPr>
          <w:rFonts w:ascii="Times New Roman" w:hAnsi="Times New Roman"/>
          <w:sz w:val="28"/>
        </w:rPr>
        <w:t>Проект</w:t>
      </w:r>
    </w:p>
    <w:p w14:paraId="02000000">
      <w:pPr>
        <w:tabs>
          <w:tab w:leader="none" w:pos="6630" w:val="left"/>
        </w:tabs>
        <w:spacing w:line="360" w:lineRule="exact"/>
        <w:ind/>
        <w:jc w:val="center"/>
        <w:rPr>
          <w:rFonts w:ascii="Times New Roman" w:hAnsi="Times New Roman"/>
          <w:b w:val="1"/>
          <w:sz w:val="28"/>
        </w:rPr>
      </w:pPr>
    </w:p>
    <w:p w14:paraId="03000000">
      <w:pPr>
        <w:spacing w:after="0" w:line="360" w:lineRule="exact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ПРАВИТЕЛЬСТВО </w:t>
      </w:r>
    </w:p>
    <w:p w14:paraId="04000000">
      <w:pPr>
        <w:spacing w:after="0" w:line="360" w:lineRule="exact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РЕСПУБЛИКИ САХА (ЯКУТИЯ)</w:t>
      </w:r>
    </w:p>
    <w:p w14:paraId="05000000">
      <w:pPr>
        <w:spacing w:after="0" w:line="360" w:lineRule="exact"/>
        <w:ind/>
        <w:jc w:val="center"/>
        <w:rPr>
          <w:rFonts w:ascii="Times New Roman" w:hAnsi="Times New Roman"/>
          <w:b w:val="1"/>
          <w:sz w:val="28"/>
        </w:rPr>
      </w:pPr>
    </w:p>
    <w:p w14:paraId="06000000">
      <w:pPr>
        <w:spacing w:after="0" w:line="360" w:lineRule="exact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</w:t>
      </w:r>
      <w:r>
        <w:rPr>
          <w:rFonts w:ascii="Times New Roman" w:hAnsi="Times New Roman"/>
          <w:b w:val="1"/>
          <w:sz w:val="28"/>
        </w:rPr>
        <w:t xml:space="preserve"> О С Т А Н О В Л Е Н И Е</w:t>
      </w:r>
    </w:p>
    <w:p w14:paraId="07000000">
      <w:pPr>
        <w:spacing w:after="0" w:line="360" w:lineRule="exact"/>
        <w:ind/>
        <w:jc w:val="center"/>
        <w:rPr>
          <w:rFonts w:ascii="Times New Roman" w:hAnsi="Times New Roman"/>
          <w:b w:val="1"/>
          <w:sz w:val="28"/>
        </w:rPr>
      </w:pPr>
    </w:p>
    <w:p w14:paraId="08000000">
      <w:pPr>
        <w:spacing w:after="0" w:line="360" w:lineRule="exact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«___» ________2025 года № _____</w:t>
      </w:r>
    </w:p>
    <w:p w14:paraId="09000000">
      <w:pPr>
        <w:pStyle w:val="Style_1"/>
        <w:widowControl w:val="1"/>
        <w:spacing w:line="360" w:lineRule="exact"/>
        <w:ind w:firstLine="568" w:left="0"/>
        <w:jc w:val="center"/>
        <w:rPr>
          <w:rFonts w:ascii="Times New Roman" w:hAnsi="Times New Roman"/>
          <w:b w:val="0"/>
          <w:sz w:val="28"/>
        </w:rPr>
      </w:pPr>
    </w:p>
    <w:p w14:paraId="0A000000">
      <w:pPr>
        <w:pStyle w:val="Style_2"/>
        <w:spacing w:after="0" w:line="360" w:lineRule="exact"/>
        <w:ind w:firstLine="0" w:left="0"/>
        <w:jc w:val="center"/>
        <w:rPr>
          <w:rStyle w:val="Style_2_ch"/>
          <w:rFonts w:ascii="Times New Roman" w:hAnsi="Times New Roman"/>
          <w:b w:val="1"/>
          <w:sz w:val="28"/>
        </w:rPr>
      </w:pPr>
      <w:bookmarkStart w:id="1" w:name="_Hlk135242052"/>
      <w:bookmarkEnd w:id="1"/>
      <w:r>
        <w:rPr>
          <w:rFonts w:ascii="Times New Roman" w:hAnsi="Times New Roman"/>
          <w:b w:val="1"/>
          <w:sz w:val="28"/>
        </w:rPr>
        <w:t>О внесении изменений в пункт 3 Порядка осуществления капитальных вложений в объекты государственной собственности Республики Саха (Якутия), утвержденного постановлением Правительства</w:t>
      </w:r>
      <w:r>
        <w:rPr>
          <w:rStyle w:val="Style_3_ch"/>
          <w:rFonts w:ascii="Times New Roman" w:hAnsi="Times New Roman"/>
          <w:b w:val="1"/>
          <w:sz w:val="28"/>
        </w:rPr>
        <w:t xml:space="preserve"> Республики Саха (Якутия)</w:t>
      </w:r>
      <w:r>
        <w:rPr>
          <w:rStyle w:val="Style_2_ch"/>
          <w:rFonts w:ascii="Times New Roman" w:hAnsi="Times New Roman"/>
          <w:b w:val="1"/>
          <w:sz w:val="28"/>
        </w:rPr>
        <w:t xml:space="preserve"> от 27 марта 2014 г. № 79</w:t>
      </w:r>
    </w:p>
    <w:p w14:paraId="0B000000">
      <w:pPr>
        <w:pStyle w:val="Style_2"/>
        <w:spacing w:after="0" w:line="360" w:lineRule="exact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Style w:val="Style_2_ch"/>
          <w:rFonts w:ascii="Times New Roman" w:hAnsi="Times New Roman"/>
          <w:b w:val="1"/>
          <w:sz w:val="28"/>
        </w:rPr>
        <w:t xml:space="preserve"> </w:t>
      </w:r>
    </w:p>
    <w:p w14:paraId="0C000000">
      <w:pPr>
        <w:pStyle w:val="Style_2"/>
        <w:spacing w:after="0" w:line="360" w:lineRule="exact"/>
        <w:ind w:firstLine="0" w:left="0"/>
        <w:jc w:val="center"/>
        <w:rPr>
          <w:rFonts w:ascii="Times New Roman" w:hAnsi="Times New Roman"/>
          <w:b w:val="1"/>
          <w:sz w:val="28"/>
        </w:rPr>
      </w:pPr>
    </w:p>
    <w:p w14:paraId="0D000000">
      <w:pPr>
        <w:pStyle w:val="Style_2"/>
        <w:spacing w:after="0" w:line="360" w:lineRule="exact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 xml:space="preserve">В соответствии с постановлением Правительства Российской Федерации </w:t>
      </w:r>
      <w:r>
        <w:rPr>
          <w:rStyle w:val="Style_3_ch"/>
          <w:rFonts w:ascii="Times New Roman" w:hAnsi="Times New Roman"/>
          <w:sz w:val="28"/>
        </w:rPr>
        <w:t xml:space="preserve">от 31.03.2023 № 525 «Об утверждении Правил предоставления Федеральным казначейством бюджетам субъектов Российской Федерации бюджетных кредитов за счет временно свободных средств единого счета федерального бюджета и о внесении изменения в пункт 12(1) Положения о Правительственной комиссии по региональному развитию в Российской Федерации» </w:t>
      </w:r>
      <w:r>
        <w:rPr>
          <w:rStyle w:val="Style_3_ch"/>
          <w:rFonts w:ascii="Times New Roman" w:hAnsi="Times New Roman"/>
          <w:sz w:val="28"/>
        </w:rPr>
        <w:t>п</w:t>
      </w:r>
      <w:r>
        <w:rPr>
          <w:rStyle w:val="Style_3_ch"/>
          <w:rFonts w:ascii="Times New Roman" w:hAnsi="Times New Roman"/>
          <w:sz w:val="28"/>
        </w:rPr>
        <w:t xml:space="preserve"> </w:t>
      </w:r>
      <w:r>
        <w:rPr>
          <w:rStyle w:val="Style_3_ch"/>
          <w:rFonts w:ascii="Times New Roman" w:hAnsi="Times New Roman"/>
          <w:sz w:val="28"/>
        </w:rPr>
        <w:t>о</w:t>
      </w:r>
      <w:r>
        <w:rPr>
          <w:rStyle w:val="Style_3_ch"/>
          <w:rFonts w:ascii="Times New Roman" w:hAnsi="Times New Roman"/>
          <w:sz w:val="28"/>
        </w:rPr>
        <w:t xml:space="preserve"> </w:t>
      </w:r>
      <w:r>
        <w:rPr>
          <w:rStyle w:val="Style_3_ch"/>
          <w:rFonts w:ascii="Times New Roman" w:hAnsi="Times New Roman"/>
          <w:sz w:val="28"/>
        </w:rPr>
        <w:t>с</w:t>
      </w:r>
      <w:r>
        <w:rPr>
          <w:rStyle w:val="Style_3_ch"/>
          <w:rFonts w:ascii="Times New Roman" w:hAnsi="Times New Roman"/>
          <w:sz w:val="28"/>
        </w:rPr>
        <w:t xml:space="preserve"> </w:t>
      </w:r>
      <w:r>
        <w:rPr>
          <w:rStyle w:val="Style_3_ch"/>
          <w:rFonts w:ascii="Times New Roman" w:hAnsi="Times New Roman"/>
          <w:sz w:val="28"/>
        </w:rPr>
        <w:t>т</w:t>
      </w:r>
      <w:r>
        <w:rPr>
          <w:rStyle w:val="Style_3_ch"/>
          <w:rFonts w:ascii="Times New Roman" w:hAnsi="Times New Roman"/>
          <w:sz w:val="28"/>
        </w:rPr>
        <w:t xml:space="preserve"> </w:t>
      </w:r>
      <w:r>
        <w:rPr>
          <w:rStyle w:val="Style_3_ch"/>
          <w:rFonts w:ascii="Times New Roman" w:hAnsi="Times New Roman"/>
          <w:sz w:val="28"/>
        </w:rPr>
        <w:t>а</w:t>
      </w:r>
      <w:r>
        <w:rPr>
          <w:rStyle w:val="Style_3_ch"/>
          <w:rFonts w:ascii="Times New Roman" w:hAnsi="Times New Roman"/>
          <w:sz w:val="28"/>
        </w:rPr>
        <w:t xml:space="preserve"> </w:t>
      </w:r>
      <w:r>
        <w:rPr>
          <w:rStyle w:val="Style_3_ch"/>
          <w:rFonts w:ascii="Times New Roman" w:hAnsi="Times New Roman"/>
          <w:sz w:val="28"/>
        </w:rPr>
        <w:t>н</w:t>
      </w:r>
      <w:r>
        <w:rPr>
          <w:rStyle w:val="Style_3_ch"/>
          <w:rFonts w:ascii="Times New Roman" w:hAnsi="Times New Roman"/>
          <w:sz w:val="28"/>
        </w:rPr>
        <w:t xml:space="preserve"> </w:t>
      </w:r>
      <w:r>
        <w:rPr>
          <w:rStyle w:val="Style_3_ch"/>
          <w:rFonts w:ascii="Times New Roman" w:hAnsi="Times New Roman"/>
          <w:sz w:val="28"/>
        </w:rPr>
        <w:t>о</w:t>
      </w:r>
      <w:r>
        <w:rPr>
          <w:rStyle w:val="Style_3_ch"/>
          <w:rFonts w:ascii="Times New Roman" w:hAnsi="Times New Roman"/>
          <w:sz w:val="28"/>
        </w:rPr>
        <w:t xml:space="preserve"> </w:t>
      </w:r>
      <w:r>
        <w:rPr>
          <w:rStyle w:val="Style_3_ch"/>
          <w:rFonts w:ascii="Times New Roman" w:hAnsi="Times New Roman"/>
          <w:sz w:val="28"/>
        </w:rPr>
        <w:t>в</w:t>
      </w:r>
      <w:r>
        <w:rPr>
          <w:rStyle w:val="Style_3_ch"/>
          <w:rFonts w:ascii="Times New Roman" w:hAnsi="Times New Roman"/>
          <w:sz w:val="28"/>
        </w:rPr>
        <w:t xml:space="preserve"> </w:t>
      </w:r>
      <w:r>
        <w:rPr>
          <w:rStyle w:val="Style_3_ch"/>
          <w:rFonts w:ascii="Times New Roman" w:hAnsi="Times New Roman"/>
          <w:sz w:val="28"/>
        </w:rPr>
        <w:t>л</w:t>
      </w:r>
      <w:r>
        <w:rPr>
          <w:rStyle w:val="Style_3_ch"/>
          <w:rFonts w:ascii="Times New Roman" w:hAnsi="Times New Roman"/>
          <w:sz w:val="28"/>
        </w:rPr>
        <w:t xml:space="preserve"> </w:t>
      </w:r>
      <w:r>
        <w:rPr>
          <w:rStyle w:val="Style_3_ch"/>
          <w:rFonts w:ascii="Times New Roman" w:hAnsi="Times New Roman"/>
          <w:sz w:val="28"/>
        </w:rPr>
        <w:t>я</w:t>
      </w:r>
      <w:r>
        <w:rPr>
          <w:rStyle w:val="Style_3_ch"/>
          <w:rFonts w:ascii="Times New Roman" w:hAnsi="Times New Roman"/>
          <w:sz w:val="28"/>
        </w:rPr>
        <w:t xml:space="preserve"> </w:t>
      </w:r>
      <w:r>
        <w:rPr>
          <w:rStyle w:val="Style_3_ch"/>
          <w:rFonts w:ascii="Times New Roman" w:hAnsi="Times New Roman"/>
          <w:sz w:val="28"/>
        </w:rPr>
        <w:t>е</w:t>
      </w:r>
      <w:r>
        <w:rPr>
          <w:rStyle w:val="Style_3_ch"/>
          <w:rFonts w:ascii="Times New Roman" w:hAnsi="Times New Roman"/>
          <w:sz w:val="28"/>
        </w:rPr>
        <w:t xml:space="preserve"> </w:t>
      </w:r>
      <w:r>
        <w:rPr>
          <w:rStyle w:val="Style_3_ch"/>
          <w:rFonts w:ascii="Times New Roman" w:hAnsi="Times New Roman"/>
          <w:sz w:val="28"/>
        </w:rPr>
        <w:t>т:</w:t>
      </w:r>
    </w:p>
    <w:p w14:paraId="0E000000">
      <w:pPr>
        <w:numPr>
          <w:ilvl w:val="0"/>
          <w:numId w:val="1"/>
        </w:numPr>
        <w:spacing w:after="0" w:line="360" w:lineRule="exact"/>
        <w:ind w:firstLine="709" w:left="0"/>
        <w:jc w:val="both"/>
        <w:rPr>
          <w:rStyle w:val="Style_3_ch"/>
          <w:rFonts w:ascii="Times New Roman" w:hAnsi="Times New Roman"/>
          <w:sz w:val="28"/>
        </w:rPr>
      </w:pPr>
      <w:r>
        <w:rPr>
          <w:rStyle w:val="Style_3_ch"/>
          <w:rFonts w:ascii="Times New Roman" w:hAnsi="Times New Roman"/>
          <w:sz w:val="28"/>
        </w:rPr>
        <w:t>Внести изме</w:t>
      </w:r>
      <w:r>
        <w:rPr>
          <w:rStyle w:val="Style_3_ch"/>
          <w:rFonts w:ascii="Times New Roman" w:hAnsi="Times New Roman"/>
          <w:sz w:val="28"/>
        </w:rPr>
        <w:t>нение в Порядок осуществления капитальных вложений в объекты государственной собственности Республики Саха (Якутия)</w:t>
      </w:r>
      <w:r>
        <w:rPr>
          <w:rStyle w:val="Style_3_ch"/>
          <w:rFonts w:ascii="Times New Roman" w:hAnsi="Times New Roman"/>
          <w:sz w:val="28"/>
        </w:rPr>
        <w:t xml:space="preserve">, </w:t>
      </w:r>
      <w:r>
        <w:rPr>
          <w:rStyle w:val="Style_3_ch"/>
          <w:rFonts w:ascii="Times New Roman" w:hAnsi="Times New Roman"/>
          <w:sz w:val="28"/>
        </w:rPr>
        <w:t>утв</w:t>
      </w:r>
      <w:r>
        <w:rPr>
          <w:rStyle w:val="Style_3_ch"/>
          <w:rFonts w:ascii="Times New Roman" w:hAnsi="Times New Roman"/>
          <w:sz w:val="28"/>
        </w:rPr>
        <w:t>ержденный</w:t>
      </w:r>
      <w:r>
        <w:rPr>
          <w:rStyle w:val="Style_3_ch"/>
          <w:rFonts w:ascii="Times New Roman" w:hAnsi="Times New Roman"/>
          <w:sz w:val="28"/>
        </w:rPr>
        <w:t xml:space="preserve"> постановлением Правительства Республики Саха (Якутия) от 27 марта 2014 г. </w:t>
      </w:r>
      <w:r>
        <w:rPr>
          <w:rStyle w:val="Style_3_ch"/>
          <w:rFonts w:ascii="Times New Roman" w:hAnsi="Times New Roman"/>
          <w:sz w:val="28"/>
        </w:rPr>
        <w:t>№</w:t>
      </w:r>
      <w:bookmarkStart w:id="2" w:name="_GoBack"/>
      <w:bookmarkEnd w:id="2"/>
      <w:r>
        <w:rPr>
          <w:rStyle w:val="Style_3_ch"/>
          <w:rFonts w:ascii="Times New Roman" w:hAnsi="Times New Roman"/>
          <w:sz w:val="28"/>
        </w:rPr>
        <w:t xml:space="preserve"> 79</w:t>
      </w:r>
      <w:r>
        <w:rPr>
          <w:rStyle w:val="Style_3_ch"/>
          <w:rFonts w:ascii="Times New Roman" w:hAnsi="Times New Roman"/>
          <w:sz w:val="28"/>
        </w:rPr>
        <w:t xml:space="preserve"> следующие изменения:</w:t>
      </w:r>
    </w:p>
    <w:p w14:paraId="0F000000">
      <w:pPr>
        <w:pStyle w:val="Style_4"/>
        <w:numPr>
          <w:ilvl w:val="0"/>
          <w:numId w:val="2"/>
        </w:numPr>
        <w:spacing w:after="0" w:line="360" w:lineRule="exact"/>
        <w:ind w:firstLine="709" w:left="0"/>
        <w:jc w:val="both"/>
        <w:rPr>
          <w:rFonts w:ascii="Times New Roman" w:hAnsi="Times New Roman"/>
          <w:sz w:val="28"/>
        </w:rPr>
      </w:pPr>
      <w:r>
        <w:rPr>
          <w:rStyle w:val="Style_3_ch"/>
          <w:rFonts w:ascii="Times New Roman" w:hAnsi="Times New Roman"/>
          <w:sz w:val="28"/>
        </w:rPr>
        <w:t>В подпункте «д» пункта 3.3 после слов «</w:t>
      </w:r>
      <w:r>
        <w:rPr>
          <w:rStyle w:val="Style_3_ch"/>
          <w:rFonts w:ascii="Times New Roman" w:hAnsi="Times New Roman"/>
          <w:sz w:val="28"/>
        </w:rPr>
        <w:t>(</w:t>
      </w:r>
      <w:r>
        <w:rPr>
          <w:rStyle w:val="Style_3_ch"/>
          <w:rFonts w:ascii="Times New Roman" w:hAnsi="Times New Roman"/>
          <w:sz w:val="28"/>
        </w:rPr>
        <w:t>если нормативным правовым актом» дополнить словами «Главы Республики Саха (Якутия),»</w:t>
      </w:r>
      <w:r>
        <w:rPr>
          <w:rStyle w:val="Style_3_ch"/>
          <w:rFonts w:ascii="Times New Roman" w:hAnsi="Times New Roman"/>
          <w:sz w:val="28"/>
        </w:rPr>
        <w:t>.</w:t>
      </w:r>
    </w:p>
    <w:p w14:paraId="10000000">
      <w:pPr>
        <w:numPr>
          <w:ilvl w:val="0"/>
          <w:numId w:val="1"/>
        </w:numPr>
        <w:spacing w:after="204"/>
        <w:ind w:firstLine="709" w:left="0"/>
        <w:jc w:val="both"/>
        <w:rPr>
          <w:rFonts w:ascii="Times New Roman" w:hAnsi="Times New Roman"/>
          <w:sz w:val="28"/>
        </w:rPr>
      </w:pPr>
      <w:r>
        <w:rPr>
          <w:rStyle w:val="Style_3_ch"/>
          <w:rFonts w:ascii="Times New Roman" w:hAnsi="Times New Roman"/>
          <w:sz w:val="28"/>
        </w:rPr>
        <w:t>Опубликовать настоящее постановление в официальных средствах массовой информации.</w:t>
      </w:r>
    </w:p>
    <w:p w14:paraId="11000000">
      <w:pPr>
        <w:spacing w:after="204"/>
        <w:ind w:firstLine="709" w:left="0"/>
        <w:jc w:val="both"/>
        <w:rPr>
          <w:rFonts w:ascii="Times New Roman" w:hAnsi="Times New Roman"/>
          <w:sz w:val="28"/>
        </w:rPr>
      </w:pPr>
    </w:p>
    <w:p w14:paraId="12000000">
      <w:pPr>
        <w:spacing w:after="0" w:line="360" w:lineRule="exact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Правительства </w:t>
      </w:r>
    </w:p>
    <w:p w14:paraId="13000000">
      <w:pPr>
        <w:spacing w:after="0" w:line="360" w:lineRule="exact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Республики Саха (Якутия)                                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      К. Бычков</w:t>
      </w:r>
    </w:p>
    <w:p w14:paraId="14000000">
      <w:pPr>
        <w:spacing w:after="0" w:line="360" w:lineRule="exact"/>
        <w:ind/>
        <w:rPr>
          <w:rFonts w:ascii="Times New Roman" w:hAnsi="Times New Roman"/>
          <w:sz w:val="28"/>
        </w:rPr>
      </w:pPr>
    </w:p>
    <w:p w14:paraId="15000000">
      <w:pPr>
        <w:spacing w:after="0" w:line="360" w:lineRule="exact"/>
        <w:ind/>
        <w:rPr>
          <w:rFonts w:ascii="Times New Roman" w:hAnsi="Times New Roman"/>
          <w:sz w:val="28"/>
        </w:rPr>
      </w:pPr>
    </w:p>
    <w:p w14:paraId="16000000">
      <w:pPr>
        <w:spacing w:after="0" w:line="360" w:lineRule="exact"/>
        <w:ind/>
        <w:rPr>
          <w:rFonts w:ascii="Times New Roman" w:hAnsi="Times New Roman"/>
          <w:sz w:val="28"/>
        </w:rPr>
      </w:pPr>
    </w:p>
    <w:p w14:paraId="17000000">
      <w:pPr>
        <w:spacing w:after="0" w:line="360" w:lineRule="exact"/>
        <w:ind/>
        <w:rPr>
          <w:rFonts w:ascii="Times New Roman" w:hAnsi="Times New Roman"/>
          <w:sz w:val="28"/>
        </w:rPr>
      </w:pPr>
    </w:p>
    <w:sectPr>
      <w:pgSz w:h="16838" w:orient="portrait" w:w="11906"/>
      <w:pgMar w:bottom="992" w:footer="720" w:gutter="0" w:header="720" w:left="1134" w:right="1134" w:top="993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abstractNum w:abstractNumId="1">
    <w:lvl w:ilvl="0">
      <w:start w:val="1"/>
      <w:numFmt w:val="decimal"/>
      <w:lvlText w:val="%1)"/>
      <w:lvlJc w:val="left"/>
      <w:pPr>
        <w:ind w:hanging="360" w:left="1429"/>
      </w:pPr>
    </w:lvl>
    <w:lvl w:ilvl="1">
      <w:start w:val="1"/>
      <w:numFmt w:val="lowerLetter"/>
      <w:lvlText w:val="%2."/>
      <w:lvlJc w:val="left"/>
      <w:pPr>
        <w:ind w:hanging="360" w:left="2149"/>
      </w:pPr>
    </w:lvl>
    <w:lvl w:ilvl="2">
      <w:start w:val="1"/>
      <w:numFmt w:val="lowerRoman"/>
      <w:lvlText w:val="%3."/>
      <w:lvlJc w:val="right"/>
      <w:pPr>
        <w:ind w:hanging="180" w:left="2869"/>
      </w:pPr>
    </w:lvl>
    <w:lvl w:ilvl="3">
      <w:start w:val="1"/>
      <w:numFmt w:val="decimal"/>
      <w:lvlText w:val="%4."/>
      <w:lvlJc w:val="left"/>
      <w:pPr>
        <w:ind w:hanging="360" w:left="3589"/>
      </w:pPr>
    </w:lvl>
    <w:lvl w:ilvl="4">
      <w:start w:val="1"/>
      <w:numFmt w:val="lowerLetter"/>
      <w:lvlText w:val="%5."/>
      <w:lvlJc w:val="left"/>
      <w:pPr>
        <w:ind w:hanging="360" w:left="4309"/>
      </w:pPr>
    </w:lvl>
    <w:lvl w:ilvl="5">
      <w:start w:val="1"/>
      <w:numFmt w:val="lowerRoman"/>
      <w:lvlText w:val="%6."/>
      <w:lvlJc w:val="right"/>
      <w:pPr>
        <w:ind w:hanging="180" w:left="5029"/>
      </w:pPr>
    </w:lvl>
    <w:lvl w:ilvl="6">
      <w:start w:val="1"/>
      <w:numFmt w:val="decimal"/>
      <w:lvlText w:val="%7."/>
      <w:lvlJc w:val="left"/>
      <w:pPr>
        <w:ind w:hanging="360" w:left="5749"/>
      </w:pPr>
    </w:lvl>
    <w:lvl w:ilvl="7">
      <w:start w:val="1"/>
      <w:numFmt w:val="lowerLetter"/>
      <w:lvlText w:val="%8."/>
      <w:lvlJc w:val="left"/>
      <w:pPr>
        <w:ind w:hanging="360" w:left="6469"/>
      </w:pPr>
    </w:lvl>
    <w:lvl w:ilvl="8">
      <w:start w:val="1"/>
      <w:numFmt w:val="lowerRoman"/>
      <w:lvlText w:val="%9."/>
      <w:lvlJc w:val="right"/>
      <w:pPr>
        <w:ind w:hanging="180" w:left="7189"/>
      </w:pPr>
    </w:lvl>
  </w:abstractNum>
  <w:abstractNum w:abstractNumId="2">
    <w:lvl w:ilvl="0">
      <w:start w:val="1"/>
      <w:numFmt w:val="decimal"/>
      <w:pStyle w:val="Style_69"/>
      <w:lvlText w:val=""/>
      <w:lvlJc w:val="left"/>
      <w:pPr>
        <w:tabs>
          <w:tab w:leader="none" w:pos="0" w:val="left"/>
        </w:tabs>
        <w:ind w:firstLine="0" w:left="0"/>
      </w:pPr>
    </w:lvl>
    <w:lvl w:ilvl="1">
      <w:start w:val="1"/>
      <w:numFmt w:val="decimal"/>
      <w:pStyle w:val="Style_131"/>
      <w:lvlText w:val=""/>
      <w:lvlJc w:val="left"/>
      <w:pPr>
        <w:tabs>
          <w:tab w:leader="none" w:pos="0" w:val="left"/>
        </w:tabs>
        <w:ind w:firstLine="0" w:left="0"/>
      </w:pPr>
    </w:lvl>
    <w:lvl w:ilvl="2">
      <w:start w:val="1"/>
      <w:numFmt w:val="decimal"/>
      <w:pStyle w:val="Style_22"/>
      <w:lvlText w:val=""/>
      <w:lvlJc w:val="left"/>
      <w:pPr>
        <w:tabs>
          <w:tab w:leader="none" w:pos="0" w:val="left"/>
        </w:tabs>
        <w:ind w:firstLine="0" w:left="0"/>
      </w:pPr>
    </w:lvl>
    <w:lvl w:ilvl="3">
      <w:start w:val="1"/>
      <w:numFmt w:val="decimal"/>
      <w:pStyle w:val="Style_126"/>
      <w:lvlText w:val=""/>
      <w:lvlJc w:val="left"/>
      <w:pPr>
        <w:tabs>
          <w:tab w:leader="none" w:pos="0" w:val="left"/>
        </w:tabs>
        <w:ind w:firstLine="0" w:left="0"/>
      </w:pPr>
    </w:lvl>
    <w:lvl w:ilvl="4">
      <w:start w:val="1"/>
      <w:numFmt w:val="decimal"/>
      <w:pStyle w:val="Style_66"/>
      <w:lvlText w:val=""/>
      <w:lvlJc w:val="left"/>
      <w:pPr>
        <w:tabs>
          <w:tab w:leader="none" w:pos="0" w:val="left"/>
        </w:tabs>
        <w:ind w:firstLine="0" w:left="0"/>
      </w:pPr>
    </w:lvl>
    <w:lvl w:ilvl="5">
      <w:start w:val="1"/>
      <w:numFmt w:val="decimal"/>
      <w:pStyle w:val="Style_136"/>
      <w:lvlText w:val=""/>
      <w:lvlJc w:val="left"/>
      <w:pPr>
        <w:tabs>
          <w:tab w:leader="none" w:pos="0" w:val="left"/>
        </w:tabs>
        <w:ind w:firstLine="0" w:left="0"/>
      </w:pPr>
    </w:lvl>
    <w:lvl w:ilvl="6">
      <w:start w:val="1"/>
      <w:numFmt w:val="decimal"/>
      <w:pStyle w:val="Style_10"/>
      <w:lvlText w:val=""/>
      <w:lvlJc w:val="left"/>
      <w:pPr>
        <w:tabs>
          <w:tab w:leader="none" w:pos="0" w:val="left"/>
        </w:tabs>
        <w:ind w:firstLine="0" w:left="0"/>
      </w:pPr>
    </w:lvl>
    <w:lvl w:ilvl="7">
      <w:start w:val="1"/>
      <w:numFmt w:val="decimal"/>
      <w:pStyle w:val="Style_74"/>
      <w:lvlText w:val=""/>
      <w:lvlJc w:val="left"/>
      <w:pPr>
        <w:tabs>
          <w:tab w:leader="none" w:pos="0" w:val="left"/>
        </w:tabs>
        <w:ind w:firstLine="0" w:left="0"/>
      </w:pPr>
    </w:lvl>
    <w:lvl w:ilvl="8">
      <w:start w:val="1"/>
      <w:numFmt w:val="decimal"/>
      <w:pStyle w:val="Style_32"/>
      <w:lvlText w:val=""/>
      <w:lvlJc w:val="left"/>
      <w:pPr>
        <w:tabs>
          <w:tab w:leader="none" w:pos="0" w:val="left"/>
        </w:tabs>
        <w:ind w:firstLine="0" w:left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spacing w:after="200" w:line="276" w:lineRule="auto"/>
      <w:ind/>
    </w:pPr>
    <w:rPr>
      <w:rFonts w:ascii="Calibri" w:hAnsi="Calibri"/>
      <w:sz w:val="22"/>
    </w:rPr>
  </w:style>
  <w:style w:default="1" w:styleId="Style_5_ch" w:type="character">
    <w:name w:val="Normal"/>
    <w:link w:val="Style_5"/>
    <w:rPr>
      <w:rFonts w:ascii="Calibri" w:hAnsi="Calibri"/>
      <w:sz w:val="22"/>
    </w:rPr>
  </w:style>
  <w:style w:styleId="Style_6" w:type="paragraph">
    <w:name w:val="Заголовок 8 Знак"/>
    <w:link w:val="Style_6_ch"/>
    <w:rPr>
      <w:rFonts w:ascii="Arial" w:hAnsi="Arial"/>
      <w:i w:val="1"/>
      <w:sz w:val="22"/>
    </w:rPr>
  </w:style>
  <w:style w:styleId="Style_6_ch" w:type="character">
    <w:name w:val="Заголовок 8 Знак"/>
    <w:link w:val="Style_6"/>
    <w:rPr>
      <w:rFonts w:ascii="Arial" w:hAnsi="Arial"/>
      <w:i w:val="1"/>
      <w:sz w:val="22"/>
    </w:rPr>
  </w:style>
  <w:style w:styleId="Style_7" w:type="paragraph">
    <w:name w:val="toc 2"/>
    <w:basedOn w:val="Style_5"/>
    <w:next w:val="Style_5"/>
    <w:link w:val="Style_7_ch"/>
    <w:uiPriority w:val="39"/>
    <w:pPr>
      <w:spacing w:after="57"/>
      <w:ind w:firstLine="0" w:left="283"/>
    </w:pPr>
  </w:style>
  <w:style w:styleId="Style_7_ch" w:type="character">
    <w:name w:val="toc 2"/>
    <w:basedOn w:val="Style_5_ch"/>
    <w:link w:val="Style_7"/>
  </w:style>
  <w:style w:styleId="Style_8" w:type="paragraph">
    <w:name w:val="Заголовок таблицы ссылок1"/>
    <w:link w:val="Style_8_ch"/>
    <w:pPr>
      <w:spacing w:after="200" w:line="276" w:lineRule="auto"/>
      <w:ind/>
    </w:pPr>
  </w:style>
  <w:style w:styleId="Style_8_ch" w:type="character">
    <w:name w:val="Заголовок таблицы ссылок1"/>
    <w:link w:val="Style_8"/>
  </w:style>
  <w:style w:styleId="Style_9" w:type="paragraph">
    <w:name w:val="toc 4"/>
    <w:basedOn w:val="Style_5"/>
    <w:next w:val="Style_5"/>
    <w:link w:val="Style_9_ch"/>
    <w:uiPriority w:val="39"/>
    <w:pPr>
      <w:spacing w:after="57"/>
      <w:ind w:firstLine="0" w:left="850"/>
    </w:pPr>
  </w:style>
  <w:style w:styleId="Style_9_ch" w:type="character">
    <w:name w:val="toc 4"/>
    <w:basedOn w:val="Style_5_ch"/>
    <w:link w:val="Style_9"/>
  </w:style>
  <w:style w:styleId="Style_10" w:type="paragraph">
    <w:name w:val="heading 7"/>
    <w:basedOn w:val="Style_5"/>
    <w:next w:val="Style_5"/>
    <w:link w:val="Style_10_ch"/>
    <w:uiPriority w:val="9"/>
    <w:qFormat/>
    <w:pPr>
      <w:keepNext w:val="1"/>
      <w:keepLines w:val="1"/>
      <w:numPr>
        <w:ilvl w:val="6"/>
        <w:numId w:val="3"/>
      </w:numPr>
      <w:spacing w:before="320"/>
      <w:ind/>
      <w:outlineLvl w:val="6"/>
    </w:pPr>
    <w:rPr>
      <w:rFonts w:ascii="Arial" w:hAnsi="Arial"/>
      <w:b w:val="1"/>
      <w:i w:val="1"/>
    </w:rPr>
  </w:style>
  <w:style w:styleId="Style_10_ch" w:type="character">
    <w:name w:val="heading 7"/>
    <w:basedOn w:val="Style_5_ch"/>
    <w:link w:val="Style_10"/>
    <w:rPr>
      <w:rFonts w:ascii="Arial" w:hAnsi="Arial"/>
      <w:b w:val="1"/>
      <w:i w:val="1"/>
    </w:rPr>
  </w:style>
  <w:style w:styleId="Style_11" w:type="paragraph">
    <w:name w:val="Основной шрифт абзаца1"/>
    <w:link w:val="Style_11_ch"/>
  </w:style>
  <w:style w:styleId="Style_11_ch" w:type="character">
    <w:name w:val="Основной шрифт абзаца1"/>
    <w:link w:val="Style_11"/>
  </w:style>
  <w:style w:styleId="Style_12" w:type="paragraph">
    <w:name w:val="Body Text"/>
    <w:basedOn w:val="Style_5"/>
    <w:link w:val="Style_12_ch"/>
    <w:pPr>
      <w:spacing w:after="140"/>
      <w:ind/>
    </w:pPr>
  </w:style>
  <w:style w:styleId="Style_12_ch" w:type="character">
    <w:name w:val="Body Text"/>
    <w:basedOn w:val="Style_5_ch"/>
    <w:link w:val="Style_12"/>
  </w:style>
  <w:style w:styleId="Style_13" w:type="paragraph">
    <w:name w:val="toc 6"/>
    <w:basedOn w:val="Style_5"/>
    <w:next w:val="Style_5"/>
    <w:link w:val="Style_13_ch"/>
    <w:uiPriority w:val="39"/>
    <w:pPr>
      <w:spacing w:after="57"/>
      <w:ind w:firstLine="0" w:left="1417"/>
    </w:pPr>
  </w:style>
  <w:style w:styleId="Style_13_ch" w:type="character">
    <w:name w:val="toc 6"/>
    <w:basedOn w:val="Style_5_ch"/>
    <w:link w:val="Style_13"/>
  </w:style>
  <w:style w:styleId="Style_14" w:type="paragraph">
    <w:name w:val="WW8Num1z4"/>
    <w:link w:val="Style_14_ch"/>
  </w:style>
  <w:style w:styleId="Style_14_ch" w:type="character">
    <w:name w:val="WW8Num1z4"/>
    <w:link w:val="Style_14"/>
  </w:style>
  <w:style w:styleId="Style_15" w:type="paragraph">
    <w:name w:val="Font Style23"/>
    <w:link w:val="Style_15_ch"/>
    <w:rPr>
      <w:b w:val="1"/>
      <w:sz w:val="26"/>
    </w:rPr>
  </w:style>
  <w:style w:styleId="Style_15_ch" w:type="character">
    <w:name w:val="Font Style23"/>
    <w:link w:val="Style_15"/>
    <w:rPr>
      <w:b w:val="1"/>
      <w:sz w:val="26"/>
    </w:rPr>
  </w:style>
  <w:style w:styleId="Style_16" w:type="paragraph">
    <w:name w:val="toc 7"/>
    <w:basedOn w:val="Style_5"/>
    <w:next w:val="Style_5"/>
    <w:link w:val="Style_16_ch"/>
    <w:uiPriority w:val="39"/>
    <w:pPr>
      <w:spacing w:after="57"/>
      <w:ind w:firstLine="0" w:left="1701"/>
    </w:pPr>
  </w:style>
  <w:style w:styleId="Style_16_ch" w:type="character">
    <w:name w:val="toc 7"/>
    <w:basedOn w:val="Style_5_ch"/>
    <w:link w:val="Style_16"/>
  </w:style>
  <w:style w:styleId="Style_17" w:type="paragraph">
    <w:name w:val="WW8Num1z7"/>
    <w:link w:val="Style_17_ch"/>
  </w:style>
  <w:style w:styleId="Style_17_ch" w:type="character">
    <w:name w:val="WW8Num1z7"/>
    <w:link w:val="Style_17"/>
  </w:style>
  <w:style w:styleId="Style_18" w:type="paragraph">
    <w:name w:val="Выделенная цитата Знак"/>
    <w:link w:val="Style_18_ch"/>
    <w:rPr>
      <w:i w:val="1"/>
    </w:rPr>
  </w:style>
  <w:style w:styleId="Style_18_ch" w:type="character">
    <w:name w:val="Выделенная цитата Знак"/>
    <w:link w:val="Style_18"/>
    <w:rPr>
      <w:i w:val="1"/>
    </w:rPr>
  </w:style>
  <w:style w:styleId="Style_19" w:type="paragraph">
    <w:name w:val="WW8Num2z7"/>
    <w:link w:val="Style_19_ch"/>
  </w:style>
  <w:style w:styleId="Style_19_ch" w:type="character">
    <w:name w:val="WW8Num2z7"/>
    <w:link w:val="Style_19"/>
  </w:style>
  <w:style w:styleId="Style_20" w:type="paragraph">
    <w:name w:val="WW8Num7z0"/>
    <w:link w:val="Style_20_ch"/>
  </w:style>
  <w:style w:styleId="Style_20_ch" w:type="character">
    <w:name w:val="WW8Num7z0"/>
    <w:link w:val="Style_20"/>
  </w:style>
  <w:style w:styleId="Style_21" w:type="paragraph">
    <w:name w:val="Endnote"/>
    <w:basedOn w:val="Style_5"/>
    <w:link w:val="Style_21_ch"/>
    <w:pPr>
      <w:spacing w:after="0" w:line="240" w:lineRule="auto"/>
      <w:ind/>
    </w:pPr>
    <w:rPr>
      <w:sz w:val="20"/>
    </w:rPr>
  </w:style>
  <w:style w:styleId="Style_21_ch" w:type="character">
    <w:name w:val="Endnote"/>
    <w:basedOn w:val="Style_5_ch"/>
    <w:link w:val="Style_21"/>
    <w:rPr>
      <w:sz w:val="20"/>
    </w:rPr>
  </w:style>
  <w:style w:styleId="Style_22" w:type="paragraph">
    <w:name w:val="heading 3"/>
    <w:basedOn w:val="Style_5"/>
    <w:next w:val="Style_5"/>
    <w:link w:val="Style_22_ch"/>
    <w:uiPriority w:val="9"/>
    <w:qFormat/>
    <w:pPr>
      <w:keepNext w:val="1"/>
      <w:keepLines w:val="1"/>
      <w:numPr>
        <w:ilvl w:val="2"/>
        <w:numId w:val="3"/>
      </w:numPr>
      <w:spacing w:before="320"/>
      <w:ind/>
      <w:outlineLvl w:val="2"/>
    </w:pPr>
    <w:rPr>
      <w:rFonts w:ascii="Arial" w:hAnsi="Arial"/>
      <w:sz w:val="30"/>
    </w:rPr>
  </w:style>
  <w:style w:styleId="Style_22_ch" w:type="character">
    <w:name w:val="heading 3"/>
    <w:basedOn w:val="Style_5_ch"/>
    <w:link w:val="Style_22"/>
    <w:rPr>
      <w:rFonts w:ascii="Arial" w:hAnsi="Arial"/>
      <w:sz w:val="30"/>
    </w:rPr>
  </w:style>
  <w:style w:styleId="Style_2" w:type="paragraph">
    <w:name w:val="Абзац списка1"/>
    <w:basedOn w:val="Style_5"/>
    <w:link w:val="Style_2_ch"/>
    <w:pPr>
      <w:ind w:firstLine="0" w:left="720"/>
      <w:contextualSpacing w:val="1"/>
    </w:pPr>
  </w:style>
  <w:style w:styleId="Style_2_ch" w:type="character">
    <w:name w:val="Абзац списка1"/>
    <w:basedOn w:val="Style_5_ch"/>
    <w:link w:val="Style_2"/>
  </w:style>
  <w:style w:styleId="Style_23" w:type="paragraph">
    <w:name w:val="Balloon Text"/>
    <w:basedOn w:val="Style_5"/>
    <w:link w:val="Style_23_ch"/>
    <w:pPr>
      <w:spacing w:after="0" w:line="240" w:lineRule="auto"/>
      <w:ind/>
    </w:pPr>
    <w:rPr>
      <w:rFonts w:ascii="Tahoma" w:hAnsi="Tahoma"/>
      <w:sz w:val="16"/>
    </w:rPr>
  </w:style>
  <w:style w:styleId="Style_23_ch" w:type="character">
    <w:name w:val="Balloon Text"/>
    <w:basedOn w:val="Style_5_ch"/>
    <w:link w:val="Style_23"/>
    <w:rPr>
      <w:rFonts w:ascii="Tahoma" w:hAnsi="Tahoma"/>
      <w:sz w:val="16"/>
    </w:rPr>
  </w:style>
  <w:style w:styleId="Style_24" w:type="paragraph">
    <w:name w:val="Style6"/>
    <w:basedOn w:val="Style_5"/>
    <w:link w:val="Style_24_ch"/>
    <w:pPr>
      <w:widowControl w:val="0"/>
      <w:spacing w:after="0" w:line="300" w:lineRule="exact"/>
      <w:ind w:firstLine="542" w:left="0"/>
      <w:jc w:val="both"/>
    </w:pPr>
    <w:rPr>
      <w:rFonts w:ascii="Times New Roman" w:hAnsi="Times New Roman"/>
      <w:sz w:val="24"/>
    </w:rPr>
  </w:style>
  <w:style w:styleId="Style_24_ch" w:type="character">
    <w:name w:val="Style6"/>
    <w:basedOn w:val="Style_5_ch"/>
    <w:link w:val="Style_24"/>
    <w:rPr>
      <w:rFonts w:ascii="Times New Roman" w:hAnsi="Times New Roman"/>
      <w:sz w:val="24"/>
    </w:rPr>
  </w:style>
  <w:style w:styleId="Style_25" w:type="paragraph">
    <w:name w:val="Normal (Web)"/>
    <w:basedOn w:val="Style_5"/>
    <w:link w:val="Style_25_ch"/>
    <w:pPr>
      <w:spacing w:after="280" w:before="280" w:line="240" w:lineRule="auto"/>
      <w:ind/>
    </w:pPr>
    <w:rPr>
      <w:rFonts w:ascii="Times New Roman" w:hAnsi="Times New Roman"/>
      <w:sz w:val="24"/>
    </w:rPr>
  </w:style>
  <w:style w:styleId="Style_25_ch" w:type="character">
    <w:name w:val="Normal (Web)"/>
    <w:basedOn w:val="Style_5_ch"/>
    <w:link w:val="Style_25"/>
    <w:rPr>
      <w:rFonts w:ascii="Times New Roman" w:hAnsi="Times New Roman"/>
      <w:sz w:val="24"/>
    </w:rPr>
  </w:style>
  <w:style w:styleId="Style_26" w:type="paragraph">
    <w:name w:val="WW8Num7z2"/>
    <w:link w:val="Style_26_ch"/>
  </w:style>
  <w:style w:styleId="Style_26_ch" w:type="character">
    <w:name w:val="WW8Num7z2"/>
    <w:link w:val="Style_26"/>
  </w:style>
  <w:style w:styleId="Style_27" w:type="paragraph">
    <w:name w:val="Заголовок Знак"/>
    <w:link w:val="Style_27_ch"/>
    <w:rPr>
      <w:sz w:val="48"/>
    </w:rPr>
  </w:style>
  <w:style w:styleId="Style_27_ch" w:type="character">
    <w:name w:val="Заголовок Знак"/>
    <w:link w:val="Style_27"/>
    <w:rPr>
      <w:sz w:val="48"/>
    </w:rPr>
  </w:style>
  <w:style w:styleId="Style_28" w:type="paragraph">
    <w:name w:val="Гиперссылка1"/>
    <w:link w:val="Style_28_ch"/>
    <w:rPr>
      <w:color w:val="0000FF"/>
      <w:u w:val="single"/>
    </w:rPr>
  </w:style>
  <w:style w:styleId="Style_28_ch" w:type="character">
    <w:name w:val="Гиперссылка1"/>
    <w:link w:val="Style_28"/>
    <w:rPr>
      <w:color w:val="0000FF"/>
      <w:u w:val="single"/>
    </w:rPr>
  </w:style>
  <w:style w:styleId="Style_29" w:type="paragraph">
    <w:name w:val="Нижний колонтитул Знак"/>
    <w:link w:val="Style_29_ch"/>
  </w:style>
  <w:style w:styleId="Style_29_ch" w:type="character">
    <w:name w:val="Нижний колонтитул Знак"/>
    <w:link w:val="Style_29"/>
  </w:style>
  <w:style w:styleId="Style_30" w:type="paragraph">
    <w:name w:val="WW8Num2z2"/>
    <w:link w:val="Style_30_ch"/>
  </w:style>
  <w:style w:styleId="Style_30_ch" w:type="character">
    <w:name w:val="WW8Num2z2"/>
    <w:link w:val="Style_30"/>
  </w:style>
  <w:style w:styleId="Style_31" w:type="paragraph">
    <w:name w:val="Колонтитул"/>
    <w:basedOn w:val="Style_5"/>
    <w:link w:val="Style_31_ch"/>
    <w:pPr>
      <w:tabs>
        <w:tab w:leader="none" w:pos="4819" w:val="center"/>
        <w:tab w:leader="none" w:pos="9638" w:val="right"/>
      </w:tabs>
      <w:ind/>
    </w:pPr>
  </w:style>
  <w:style w:styleId="Style_31_ch" w:type="character">
    <w:name w:val="Колонтитул"/>
    <w:basedOn w:val="Style_5_ch"/>
    <w:link w:val="Style_31"/>
  </w:style>
  <w:style w:styleId="Style_32" w:type="paragraph">
    <w:name w:val="heading 9"/>
    <w:basedOn w:val="Style_5"/>
    <w:next w:val="Style_5"/>
    <w:link w:val="Style_32_ch"/>
    <w:uiPriority w:val="9"/>
    <w:qFormat/>
    <w:pPr>
      <w:keepNext w:val="1"/>
      <w:keepLines w:val="1"/>
      <w:numPr>
        <w:ilvl w:val="8"/>
        <w:numId w:val="3"/>
      </w:numPr>
      <w:spacing w:before="320"/>
      <w:ind/>
      <w:outlineLvl w:val="8"/>
    </w:pPr>
    <w:rPr>
      <w:rFonts w:ascii="Arial" w:hAnsi="Arial"/>
      <w:i w:val="1"/>
      <w:sz w:val="21"/>
    </w:rPr>
  </w:style>
  <w:style w:styleId="Style_32_ch" w:type="character">
    <w:name w:val="heading 9"/>
    <w:basedOn w:val="Style_5_ch"/>
    <w:link w:val="Style_32"/>
    <w:rPr>
      <w:rFonts w:ascii="Arial" w:hAnsi="Arial"/>
      <w:i w:val="1"/>
      <w:sz w:val="21"/>
    </w:rPr>
  </w:style>
  <w:style w:styleId="Style_33" w:type="paragraph">
    <w:name w:val="header"/>
    <w:basedOn w:val="Style_5"/>
    <w:link w:val="Style_33_ch"/>
    <w:pPr>
      <w:spacing w:after="0" w:line="240" w:lineRule="auto"/>
      <w:ind/>
    </w:pPr>
  </w:style>
  <w:style w:styleId="Style_33_ch" w:type="character">
    <w:name w:val="header"/>
    <w:basedOn w:val="Style_5_ch"/>
    <w:link w:val="Style_33"/>
  </w:style>
  <w:style w:styleId="Style_34" w:type="paragraph">
    <w:name w:val="WW8Num7z3"/>
    <w:link w:val="Style_34_ch"/>
  </w:style>
  <w:style w:styleId="Style_34_ch" w:type="character">
    <w:name w:val="WW8Num7z3"/>
    <w:link w:val="Style_34"/>
  </w:style>
  <w:style w:styleId="Style_35" w:type="paragraph">
    <w:name w:val="Цитата 2 Знак"/>
    <w:link w:val="Style_35_ch"/>
    <w:rPr>
      <w:i w:val="1"/>
    </w:rPr>
  </w:style>
  <w:style w:styleId="Style_35_ch" w:type="character">
    <w:name w:val="Цитата 2 Знак"/>
    <w:link w:val="Style_35"/>
    <w:rPr>
      <w:i w:val="1"/>
    </w:rPr>
  </w:style>
  <w:style w:styleId="Style_36" w:type="paragraph">
    <w:name w:val="WW8Num1z6"/>
    <w:link w:val="Style_36_ch"/>
  </w:style>
  <w:style w:styleId="Style_36_ch" w:type="character">
    <w:name w:val="WW8Num1z6"/>
    <w:link w:val="Style_36"/>
  </w:style>
  <w:style w:styleId="Style_37" w:type="paragraph">
    <w:name w:val="WW8Num7z1"/>
    <w:link w:val="Style_37_ch"/>
  </w:style>
  <w:style w:styleId="Style_37_ch" w:type="character">
    <w:name w:val="WW8Num7z1"/>
    <w:link w:val="Style_37"/>
  </w:style>
  <w:style w:styleId="Style_4" w:type="paragraph">
    <w:name w:val="List Paragraph"/>
    <w:basedOn w:val="Style_5"/>
    <w:link w:val="Style_4_ch"/>
    <w:pPr>
      <w:ind w:firstLine="0" w:left="720"/>
      <w:contextualSpacing w:val="1"/>
    </w:pPr>
  </w:style>
  <w:style w:styleId="Style_4_ch" w:type="character">
    <w:name w:val="List Paragraph"/>
    <w:basedOn w:val="Style_5_ch"/>
    <w:link w:val="Style_4"/>
  </w:style>
  <w:style w:styleId="Style_38" w:type="paragraph">
    <w:name w:val="Символ концевой сноски"/>
    <w:link w:val="Style_38_ch"/>
    <w:rPr>
      <w:vertAlign w:val="superscript"/>
    </w:rPr>
  </w:style>
  <w:style w:styleId="Style_38_ch" w:type="character">
    <w:name w:val="Символ концевой сноски"/>
    <w:link w:val="Style_38"/>
    <w:rPr>
      <w:vertAlign w:val="superscript"/>
    </w:rPr>
  </w:style>
  <w:style w:styleId="Style_39" w:type="paragraph">
    <w:name w:val="WW8Num2z6"/>
    <w:link w:val="Style_39_ch"/>
  </w:style>
  <w:style w:styleId="Style_39_ch" w:type="character">
    <w:name w:val="WW8Num2z6"/>
    <w:link w:val="Style_39"/>
  </w:style>
  <w:style w:styleId="Style_40" w:type="paragraph">
    <w:name w:val="List"/>
    <w:basedOn w:val="Style_12"/>
    <w:link w:val="Style_40_ch"/>
    <w:rPr>
      <w:rFonts w:ascii="PT Astra Serif" w:hAnsi="PT Astra Serif"/>
    </w:rPr>
  </w:style>
  <w:style w:styleId="Style_40_ch" w:type="character">
    <w:name w:val="List"/>
    <w:basedOn w:val="Style_12_ch"/>
    <w:link w:val="Style_40"/>
    <w:rPr>
      <w:rFonts w:ascii="PT Astra Serif" w:hAnsi="PT Astra Serif"/>
    </w:rPr>
  </w:style>
  <w:style w:styleId="Style_41" w:type="paragraph">
    <w:name w:val="Заголовок2"/>
    <w:basedOn w:val="Style_5"/>
    <w:next w:val="Style_12"/>
    <w:link w:val="Style_41_ch"/>
    <w:pPr>
      <w:keepNext w:val="1"/>
      <w:spacing w:after="120" w:before="240"/>
      <w:ind/>
    </w:pPr>
    <w:rPr>
      <w:rFonts w:ascii="PT Astra Serif" w:hAnsi="PT Astra Serif"/>
      <w:sz w:val="28"/>
    </w:rPr>
  </w:style>
  <w:style w:styleId="Style_41_ch" w:type="character">
    <w:name w:val="Заголовок2"/>
    <w:basedOn w:val="Style_5_ch"/>
    <w:link w:val="Style_41"/>
    <w:rPr>
      <w:rFonts w:ascii="PT Astra Serif" w:hAnsi="PT Astra Serif"/>
      <w:sz w:val="28"/>
    </w:rPr>
  </w:style>
  <w:style w:styleId="Style_42" w:type="paragraph">
    <w:name w:val="Название объекта1"/>
    <w:basedOn w:val="Style_5"/>
    <w:next w:val="Style_5"/>
    <w:link w:val="Style_42_ch"/>
    <w:rPr>
      <w:b w:val="1"/>
      <w:color w:val="4F81BD"/>
      <w:sz w:val="18"/>
    </w:rPr>
  </w:style>
  <w:style w:styleId="Style_42_ch" w:type="character">
    <w:name w:val="Название объекта1"/>
    <w:basedOn w:val="Style_5_ch"/>
    <w:link w:val="Style_42"/>
    <w:rPr>
      <w:b w:val="1"/>
      <w:color w:val="4F81BD"/>
      <w:sz w:val="18"/>
    </w:rPr>
  </w:style>
  <w:style w:styleId="Style_43" w:type="paragraph">
    <w:name w:val="WW8Num6z1"/>
    <w:link w:val="Style_43_ch"/>
  </w:style>
  <w:style w:styleId="Style_43_ch" w:type="character">
    <w:name w:val="WW8Num6z1"/>
    <w:link w:val="Style_43"/>
  </w:style>
  <w:style w:styleId="Style_44" w:type="paragraph">
    <w:name w:val="Intense Quote"/>
    <w:basedOn w:val="Style_5"/>
    <w:next w:val="Style_5"/>
    <w:link w:val="Style_44_ch"/>
    <w:pPr>
      <w:ind w:firstLine="0" w:left="720" w:right="720"/>
    </w:pPr>
    <w:rPr>
      <w:i w:val="1"/>
    </w:rPr>
  </w:style>
  <w:style w:styleId="Style_44_ch" w:type="character">
    <w:name w:val="Intense Quote"/>
    <w:basedOn w:val="Style_5_ch"/>
    <w:link w:val="Style_44"/>
    <w:rPr>
      <w:i w:val="1"/>
    </w:rPr>
  </w:style>
  <w:style w:styleId="Style_45" w:type="paragraph">
    <w:name w:val="Заголовок 2 Знак"/>
    <w:link w:val="Style_45_ch"/>
    <w:rPr>
      <w:rFonts w:ascii="Arial" w:hAnsi="Arial"/>
      <w:sz w:val="34"/>
    </w:rPr>
  </w:style>
  <w:style w:styleId="Style_45_ch" w:type="character">
    <w:name w:val="Заголовок 2 Знак"/>
    <w:link w:val="Style_45"/>
    <w:rPr>
      <w:rFonts w:ascii="Arial" w:hAnsi="Arial"/>
      <w:sz w:val="34"/>
    </w:rPr>
  </w:style>
  <w:style w:styleId="Style_46" w:type="paragraph">
    <w:name w:val="Footer Char"/>
    <w:basedOn w:val="Style_11"/>
    <w:link w:val="Style_46_ch"/>
  </w:style>
  <w:style w:styleId="Style_46_ch" w:type="character">
    <w:name w:val="Footer Char"/>
    <w:basedOn w:val="Style_11_ch"/>
    <w:link w:val="Style_46"/>
  </w:style>
  <w:style w:styleId="Style_47" w:type="paragraph">
    <w:name w:val="Font Style61"/>
    <w:link w:val="Style_47_ch"/>
    <w:rPr>
      <w:rFonts w:ascii="Courier New" w:hAnsi="Courier New"/>
    </w:rPr>
  </w:style>
  <w:style w:styleId="Style_47_ch" w:type="character">
    <w:name w:val="Font Style61"/>
    <w:link w:val="Style_47"/>
    <w:rPr>
      <w:rFonts w:ascii="Courier New" w:hAnsi="Courier New"/>
    </w:rPr>
  </w:style>
  <w:style w:styleId="Style_48" w:type="paragraph">
    <w:name w:val="Заголовок 1 Знак"/>
    <w:link w:val="Style_48_ch"/>
    <w:rPr>
      <w:rFonts w:ascii="Arial" w:hAnsi="Arial"/>
      <w:b w:val="1"/>
      <w:color w:val="26282F"/>
      <w:sz w:val="24"/>
    </w:rPr>
  </w:style>
  <w:style w:styleId="Style_48_ch" w:type="character">
    <w:name w:val="Заголовок 1 Знак"/>
    <w:link w:val="Style_48"/>
    <w:rPr>
      <w:rFonts w:ascii="Arial" w:hAnsi="Arial"/>
      <w:b w:val="1"/>
      <w:color w:val="26282F"/>
      <w:sz w:val="24"/>
    </w:rPr>
  </w:style>
  <w:style w:styleId="Style_49" w:type="paragraph">
    <w:name w:val="WW8Num5z0"/>
    <w:link w:val="Style_49_ch"/>
  </w:style>
  <w:style w:styleId="Style_49_ch" w:type="character">
    <w:name w:val="WW8Num5z0"/>
    <w:link w:val="Style_49"/>
  </w:style>
  <w:style w:styleId="Style_50" w:type="paragraph">
    <w:name w:val="Unresolved Mention"/>
    <w:link w:val="Style_50_ch"/>
    <w:rPr>
      <w:color w:val="605E5C"/>
      <w:shd w:fill="E1DFDD" w:val="clear"/>
    </w:rPr>
  </w:style>
  <w:style w:styleId="Style_50_ch" w:type="character">
    <w:name w:val="Unresolved Mention"/>
    <w:link w:val="Style_50"/>
    <w:rPr>
      <w:color w:val="605E5C"/>
      <w:shd w:fill="E1DFDD" w:val="clear"/>
    </w:rPr>
  </w:style>
  <w:style w:styleId="Style_51" w:type="paragraph">
    <w:name w:val="WW8Num4z8"/>
    <w:link w:val="Style_51_ch"/>
  </w:style>
  <w:style w:styleId="Style_51_ch" w:type="character">
    <w:name w:val="WW8Num4z8"/>
    <w:link w:val="Style_51"/>
  </w:style>
  <w:style w:styleId="Style_52" w:type="paragraph">
    <w:name w:val="caption"/>
    <w:basedOn w:val="Style_5"/>
    <w:link w:val="Style_52_ch"/>
    <w:pPr>
      <w:spacing w:after="120" w:before="120"/>
      <w:ind/>
    </w:pPr>
    <w:rPr>
      <w:rFonts w:ascii="PT Astra Serif" w:hAnsi="PT Astra Serif"/>
      <w:i w:val="1"/>
      <w:sz w:val="24"/>
    </w:rPr>
  </w:style>
  <w:style w:styleId="Style_52_ch" w:type="character">
    <w:name w:val="caption"/>
    <w:basedOn w:val="Style_5_ch"/>
    <w:link w:val="Style_52"/>
    <w:rPr>
      <w:rFonts w:ascii="PT Astra Serif" w:hAnsi="PT Astra Serif"/>
      <w:i w:val="1"/>
      <w:sz w:val="24"/>
    </w:rPr>
  </w:style>
  <w:style w:styleId="Style_53" w:type="paragraph">
    <w:name w:val="toc 3"/>
    <w:basedOn w:val="Style_5"/>
    <w:next w:val="Style_5"/>
    <w:link w:val="Style_53_ch"/>
    <w:uiPriority w:val="39"/>
    <w:pPr>
      <w:spacing w:after="57"/>
      <w:ind w:firstLine="0" w:left="567"/>
    </w:pPr>
  </w:style>
  <w:style w:styleId="Style_53_ch" w:type="character">
    <w:name w:val="toc 3"/>
    <w:basedOn w:val="Style_5_ch"/>
    <w:link w:val="Style_53"/>
  </w:style>
  <w:style w:styleId="Style_54" w:type="paragraph">
    <w:name w:val="Заголовок 6 Знак"/>
    <w:link w:val="Style_54_ch"/>
    <w:rPr>
      <w:rFonts w:ascii="Arial" w:hAnsi="Arial"/>
      <w:b w:val="1"/>
      <w:sz w:val="22"/>
    </w:rPr>
  </w:style>
  <w:style w:styleId="Style_54_ch" w:type="character">
    <w:name w:val="Заголовок 6 Знак"/>
    <w:link w:val="Style_54"/>
    <w:rPr>
      <w:rFonts w:ascii="Arial" w:hAnsi="Arial"/>
      <w:b w:val="1"/>
      <w:sz w:val="22"/>
    </w:rPr>
  </w:style>
  <w:style w:styleId="Style_55" w:type="paragraph">
    <w:name w:val="ConsPlusNonformat"/>
    <w:link w:val="Style_55_ch"/>
    <w:pPr>
      <w:widowControl w:val="0"/>
      <w:ind/>
    </w:pPr>
    <w:rPr>
      <w:rFonts w:ascii="Courier New" w:hAnsi="Courier New"/>
    </w:rPr>
  </w:style>
  <w:style w:styleId="Style_55_ch" w:type="character">
    <w:name w:val="ConsPlusNonformat"/>
    <w:link w:val="Style_55"/>
    <w:rPr>
      <w:rFonts w:ascii="Courier New" w:hAnsi="Courier New"/>
    </w:rPr>
  </w:style>
  <w:style w:styleId="Style_56" w:type="paragraph">
    <w:name w:val="WW8Num2z4"/>
    <w:link w:val="Style_56_ch"/>
  </w:style>
  <w:style w:styleId="Style_56_ch" w:type="character">
    <w:name w:val="WW8Num2z4"/>
    <w:link w:val="Style_56"/>
  </w:style>
  <w:style w:styleId="Style_57" w:type="paragraph">
    <w:name w:val="Font Style14"/>
    <w:link w:val="Style_57_ch"/>
    <w:rPr>
      <w:sz w:val="22"/>
    </w:rPr>
  </w:style>
  <w:style w:styleId="Style_57_ch" w:type="character">
    <w:name w:val="Font Style14"/>
    <w:link w:val="Style_57"/>
    <w:rPr>
      <w:sz w:val="22"/>
    </w:rPr>
  </w:style>
  <w:style w:styleId="Style_58" w:type="paragraph">
    <w:name w:val="WW8Num2z5"/>
    <w:link w:val="Style_58_ch"/>
  </w:style>
  <w:style w:styleId="Style_58_ch" w:type="character">
    <w:name w:val="WW8Num2z5"/>
    <w:link w:val="Style_58"/>
  </w:style>
  <w:style w:styleId="Style_59" w:type="paragraph">
    <w:name w:val="ЭЭГ"/>
    <w:basedOn w:val="Style_5"/>
    <w:link w:val="Style_59_ch"/>
    <w:pPr>
      <w:spacing w:after="0" w:line="360" w:lineRule="auto"/>
      <w:ind w:firstLine="720" w:left="0"/>
      <w:jc w:val="both"/>
    </w:pPr>
    <w:rPr>
      <w:rFonts w:ascii="Times New Roman" w:hAnsi="Times New Roman"/>
      <w:sz w:val="24"/>
    </w:rPr>
  </w:style>
  <w:style w:styleId="Style_59_ch" w:type="character">
    <w:name w:val="ЭЭГ"/>
    <w:basedOn w:val="Style_5_ch"/>
    <w:link w:val="Style_59"/>
    <w:rPr>
      <w:rFonts w:ascii="Times New Roman" w:hAnsi="Times New Roman"/>
      <w:sz w:val="24"/>
    </w:rPr>
  </w:style>
  <w:style w:styleId="Style_60" w:type="paragraph">
    <w:name w:val="Основной шрифт абзаца3"/>
    <w:link w:val="Style_60_ch"/>
  </w:style>
  <w:style w:styleId="Style_60_ch" w:type="character">
    <w:name w:val="Основной шрифт абзаца3"/>
    <w:link w:val="Style_60"/>
  </w:style>
  <w:style w:styleId="Style_61" w:type="paragraph">
    <w:name w:val="Heading 5 Char"/>
    <w:link w:val="Style_61_ch"/>
    <w:rPr>
      <w:rFonts w:ascii="Arial" w:hAnsi="Arial"/>
      <w:b w:val="1"/>
      <w:sz w:val="24"/>
    </w:rPr>
  </w:style>
  <w:style w:styleId="Style_61_ch" w:type="character">
    <w:name w:val="Heading 5 Char"/>
    <w:link w:val="Style_61"/>
    <w:rPr>
      <w:rFonts w:ascii="Arial" w:hAnsi="Arial"/>
      <w:b w:val="1"/>
      <w:sz w:val="24"/>
    </w:rPr>
  </w:style>
  <w:style w:styleId="Style_62" w:type="paragraph">
    <w:name w:val="Название объекта3"/>
    <w:basedOn w:val="Style_5"/>
    <w:link w:val="Style_62_ch"/>
    <w:pPr>
      <w:spacing w:after="120" w:before="120"/>
      <w:ind/>
    </w:pPr>
    <w:rPr>
      <w:rFonts w:ascii="PT Astra Serif" w:hAnsi="PT Astra Serif"/>
      <w:i w:val="1"/>
      <w:sz w:val="24"/>
    </w:rPr>
  </w:style>
  <w:style w:styleId="Style_62_ch" w:type="character">
    <w:name w:val="Название объекта3"/>
    <w:basedOn w:val="Style_5_ch"/>
    <w:link w:val="Style_62"/>
    <w:rPr>
      <w:rFonts w:ascii="PT Astra Serif" w:hAnsi="PT Astra Serif"/>
      <w:i w:val="1"/>
      <w:sz w:val="24"/>
    </w:rPr>
  </w:style>
  <w:style w:styleId="Style_63" w:type="paragraph">
    <w:name w:val="WW8Num2z1"/>
    <w:link w:val="Style_63_ch"/>
  </w:style>
  <w:style w:styleId="Style_63_ch" w:type="character">
    <w:name w:val="WW8Num2z1"/>
    <w:link w:val="Style_63"/>
  </w:style>
  <w:style w:styleId="Style_64" w:type="paragraph">
    <w:name w:val="WW8Num7z5"/>
    <w:link w:val="Style_64_ch"/>
  </w:style>
  <w:style w:styleId="Style_64_ch" w:type="character">
    <w:name w:val="WW8Num7z5"/>
    <w:link w:val="Style_64"/>
  </w:style>
  <w:style w:styleId="Style_65" w:type="paragraph">
    <w:name w:val="Heading 1 Char"/>
    <w:link w:val="Style_65_ch"/>
    <w:rPr>
      <w:rFonts w:ascii="Arial" w:hAnsi="Arial"/>
      <w:sz w:val="40"/>
    </w:rPr>
  </w:style>
  <w:style w:styleId="Style_65_ch" w:type="character">
    <w:name w:val="Heading 1 Char"/>
    <w:link w:val="Style_65"/>
    <w:rPr>
      <w:rFonts w:ascii="Arial" w:hAnsi="Arial"/>
      <w:sz w:val="40"/>
    </w:rPr>
  </w:style>
  <w:style w:styleId="Style_66" w:type="paragraph">
    <w:name w:val="heading 5"/>
    <w:basedOn w:val="Style_5"/>
    <w:next w:val="Style_5"/>
    <w:link w:val="Style_66_ch"/>
    <w:uiPriority w:val="9"/>
    <w:qFormat/>
    <w:pPr>
      <w:keepNext w:val="1"/>
      <w:keepLines w:val="1"/>
      <w:numPr>
        <w:ilvl w:val="4"/>
        <w:numId w:val="3"/>
      </w:numPr>
      <w:spacing w:after="0" w:before="200"/>
      <w:ind/>
      <w:outlineLvl w:val="4"/>
    </w:pPr>
    <w:rPr>
      <w:rFonts w:ascii="Cambria" w:hAnsi="Cambria"/>
      <w:color w:val="243F60"/>
    </w:rPr>
  </w:style>
  <w:style w:styleId="Style_66_ch" w:type="character">
    <w:name w:val="heading 5"/>
    <w:basedOn w:val="Style_5_ch"/>
    <w:link w:val="Style_66"/>
    <w:rPr>
      <w:rFonts w:ascii="Cambria" w:hAnsi="Cambria"/>
      <w:color w:val="243F60"/>
    </w:rPr>
  </w:style>
  <w:style w:styleId="Style_67" w:type="paragraph">
    <w:name w:val="Перечень рисунков1"/>
    <w:basedOn w:val="Style_5"/>
    <w:next w:val="Style_5"/>
    <w:link w:val="Style_67_ch"/>
    <w:pPr>
      <w:spacing w:after="0"/>
      <w:ind/>
    </w:pPr>
  </w:style>
  <w:style w:styleId="Style_67_ch" w:type="character">
    <w:name w:val="Перечень рисунков1"/>
    <w:basedOn w:val="Style_5_ch"/>
    <w:link w:val="Style_67"/>
  </w:style>
  <w:style w:styleId="Style_68" w:type="paragraph">
    <w:name w:val="WW8Num1z3"/>
    <w:link w:val="Style_68_ch"/>
  </w:style>
  <w:style w:styleId="Style_68_ch" w:type="character">
    <w:name w:val="WW8Num1z3"/>
    <w:link w:val="Style_68"/>
  </w:style>
  <w:style w:styleId="Style_69" w:type="paragraph">
    <w:name w:val="heading 1"/>
    <w:basedOn w:val="Style_5"/>
    <w:next w:val="Style_5"/>
    <w:link w:val="Style_69_ch"/>
    <w:uiPriority w:val="9"/>
    <w:qFormat/>
    <w:pPr>
      <w:widowControl w:val="0"/>
      <w:numPr>
        <w:numId w:val="3"/>
      </w:numPr>
      <w:spacing w:after="108" w:before="108" w:line="240" w:lineRule="auto"/>
      <w:ind/>
      <w:jc w:val="center"/>
      <w:outlineLvl w:val="0"/>
    </w:pPr>
    <w:rPr>
      <w:rFonts w:ascii="Arial" w:hAnsi="Arial"/>
      <w:b w:val="1"/>
      <w:color w:val="26282F"/>
      <w:sz w:val="24"/>
    </w:rPr>
  </w:style>
  <w:style w:styleId="Style_69_ch" w:type="character">
    <w:name w:val="heading 1"/>
    <w:basedOn w:val="Style_5_ch"/>
    <w:link w:val="Style_69"/>
    <w:rPr>
      <w:rFonts w:ascii="Arial" w:hAnsi="Arial"/>
      <w:b w:val="1"/>
      <w:color w:val="26282F"/>
      <w:sz w:val="24"/>
    </w:rPr>
  </w:style>
  <w:style w:styleId="Style_70" w:type="paragraph">
    <w:name w:val="WW8Num7z8"/>
    <w:link w:val="Style_70_ch"/>
  </w:style>
  <w:style w:styleId="Style_70_ch" w:type="character">
    <w:name w:val="WW8Num7z8"/>
    <w:link w:val="Style_70"/>
  </w:style>
  <w:style w:styleId="Style_71" w:type="paragraph">
    <w:name w:val="Заголовок 3 Знак"/>
    <w:link w:val="Style_71_ch"/>
    <w:rPr>
      <w:rFonts w:ascii="Arial" w:hAnsi="Arial"/>
      <w:sz w:val="30"/>
    </w:rPr>
  </w:style>
  <w:style w:styleId="Style_71_ch" w:type="character">
    <w:name w:val="Заголовок 3 Знак"/>
    <w:link w:val="Style_71"/>
    <w:rPr>
      <w:rFonts w:ascii="Arial" w:hAnsi="Arial"/>
      <w:sz w:val="30"/>
    </w:rPr>
  </w:style>
  <w:style w:styleId="Style_72" w:type="paragraph">
    <w:name w:val="Hyperlink"/>
    <w:link w:val="Style_72_ch"/>
    <w:rPr>
      <w:color w:val="0000FF"/>
      <w:u w:val="single"/>
    </w:rPr>
  </w:style>
  <w:style w:styleId="Style_72_ch" w:type="character">
    <w:name w:val="Hyperlink"/>
    <w:link w:val="Style_72"/>
    <w:rPr>
      <w:color w:val="0000FF"/>
      <w:u w:val="single"/>
    </w:rPr>
  </w:style>
  <w:style w:styleId="Style_73" w:type="paragraph">
    <w:name w:val="Footnote"/>
    <w:basedOn w:val="Style_5"/>
    <w:link w:val="Style_73_ch"/>
    <w:pPr>
      <w:spacing w:after="40" w:line="240" w:lineRule="auto"/>
      <w:ind/>
    </w:pPr>
    <w:rPr>
      <w:sz w:val="18"/>
    </w:rPr>
  </w:style>
  <w:style w:styleId="Style_73_ch" w:type="character">
    <w:name w:val="Footnote"/>
    <w:basedOn w:val="Style_5_ch"/>
    <w:link w:val="Style_73"/>
    <w:rPr>
      <w:sz w:val="18"/>
    </w:rPr>
  </w:style>
  <w:style w:styleId="Style_74" w:type="paragraph">
    <w:name w:val="heading 8"/>
    <w:basedOn w:val="Style_5"/>
    <w:next w:val="Style_5"/>
    <w:link w:val="Style_74_ch"/>
    <w:uiPriority w:val="9"/>
    <w:qFormat/>
    <w:pPr>
      <w:keepNext w:val="1"/>
      <w:keepLines w:val="1"/>
      <w:numPr>
        <w:ilvl w:val="7"/>
        <w:numId w:val="3"/>
      </w:numPr>
      <w:spacing w:before="320"/>
      <w:ind/>
      <w:outlineLvl w:val="7"/>
    </w:pPr>
    <w:rPr>
      <w:rFonts w:ascii="Arial" w:hAnsi="Arial"/>
      <w:i w:val="1"/>
    </w:rPr>
  </w:style>
  <w:style w:styleId="Style_74_ch" w:type="character">
    <w:name w:val="heading 8"/>
    <w:basedOn w:val="Style_5_ch"/>
    <w:link w:val="Style_74"/>
    <w:rPr>
      <w:rFonts w:ascii="Arial" w:hAnsi="Arial"/>
      <w:i w:val="1"/>
    </w:rPr>
  </w:style>
  <w:style w:styleId="Style_75" w:type="paragraph">
    <w:name w:val="toc 1"/>
    <w:basedOn w:val="Style_5"/>
    <w:next w:val="Style_5"/>
    <w:link w:val="Style_75_ch"/>
    <w:uiPriority w:val="39"/>
    <w:pPr>
      <w:spacing w:after="57"/>
      <w:ind/>
    </w:pPr>
  </w:style>
  <w:style w:styleId="Style_75_ch" w:type="character">
    <w:name w:val="toc 1"/>
    <w:basedOn w:val="Style_5_ch"/>
    <w:link w:val="Style_75"/>
  </w:style>
  <w:style w:styleId="Style_76" w:type="paragraph">
    <w:name w:val="WW8Num4z1"/>
    <w:link w:val="Style_76_ch"/>
  </w:style>
  <w:style w:styleId="Style_76_ch" w:type="character">
    <w:name w:val="WW8Num4z1"/>
    <w:link w:val="Style_76"/>
  </w:style>
  <w:style w:styleId="Style_77" w:type="paragraph">
    <w:name w:val="Цветовое выделение"/>
    <w:link w:val="Style_77_ch"/>
    <w:rPr>
      <w:b w:val="1"/>
      <w:color w:val="26282F"/>
    </w:rPr>
  </w:style>
  <w:style w:styleId="Style_77_ch" w:type="character">
    <w:name w:val="Цветовое выделение"/>
    <w:link w:val="Style_77"/>
    <w:rPr>
      <w:b w:val="1"/>
      <w:color w:val="26282F"/>
    </w:rPr>
  </w:style>
  <w:style w:styleId="Style_78" w:type="paragraph">
    <w:name w:val="Header and Footer"/>
    <w:link w:val="Style_78_ch"/>
    <w:pPr>
      <w:ind/>
      <w:jc w:val="both"/>
    </w:pPr>
    <w:rPr>
      <w:rFonts w:ascii="XO Thames" w:hAnsi="XO Thames"/>
    </w:rPr>
  </w:style>
  <w:style w:styleId="Style_78_ch" w:type="character">
    <w:name w:val="Header and Footer"/>
    <w:link w:val="Style_78"/>
    <w:rPr>
      <w:rFonts w:ascii="XO Thames" w:hAnsi="XO Thames"/>
    </w:rPr>
  </w:style>
  <w:style w:styleId="Style_79" w:type="paragraph">
    <w:name w:val="WW8Num3z1"/>
    <w:link w:val="Style_79_ch"/>
    <w:rPr>
      <w:b w:val="1"/>
    </w:rPr>
  </w:style>
  <w:style w:styleId="Style_79_ch" w:type="character">
    <w:name w:val="WW8Num3z1"/>
    <w:link w:val="Style_79"/>
    <w:rPr>
      <w:b w:val="1"/>
    </w:rPr>
  </w:style>
  <w:style w:styleId="Style_80" w:type="paragraph">
    <w:name w:val="Заголовок1"/>
    <w:basedOn w:val="Style_5"/>
    <w:next w:val="Style_5"/>
    <w:link w:val="Style_80_ch"/>
    <w:pPr>
      <w:spacing w:before="300"/>
      <w:ind/>
      <w:contextualSpacing w:val="1"/>
    </w:pPr>
    <w:rPr>
      <w:sz w:val="48"/>
    </w:rPr>
  </w:style>
  <w:style w:styleId="Style_80_ch" w:type="character">
    <w:name w:val="Заголовок1"/>
    <w:basedOn w:val="Style_5_ch"/>
    <w:link w:val="Style_80"/>
    <w:rPr>
      <w:sz w:val="48"/>
    </w:rPr>
  </w:style>
  <w:style w:styleId="Style_81" w:type="paragraph">
    <w:name w:val="Подзаголовок Знак"/>
    <w:link w:val="Style_81_ch"/>
    <w:rPr>
      <w:sz w:val="24"/>
    </w:rPr>
  </w:style>
  <w:style w:styleId="Style_81_ch" w:type="character">
    <w:name w:val="Подзаголовок Знак"/>
    <w:link w:val="Style_81"/>
    <w:rPr>
      <w:sz w:val="24"/>
    </w:rPr>
  </w:style>
  <w:style w:styleId="Style_82" w:type="paragraph">
    <w:name w:val="WW8Num7z7"/>
    <w:link w:val="Style_82_ch"/>
  </w:style>
  <w:style w:styleId="Style_82_ch" w:type="character">
    <w:name w:val="WW8Num7z7"/>
    <w:link w:val="Style_82"/>
  </w:style>
  <w:style w:styleId="Style_1" w:type="paragraph">
    <w:name w:val="ConsPlusTitle"/>
    <w:link w:val="Style_1_ch"/>
    <w:pPr>
      <w:widowControl w:val="0"/>
      <w:ind/>
    </w:pPr>
    <w:rPr>
      <w:rFonts w:ascii="Calibri" w:hAnsi="Calibri"/>
      <w:b w:val="1"/>
      <w:sz w:val="22"/>
    </w:rPr>
  </w:style>
  <w:style w:styleId="Style_1_ch" w:type="character">
    <w:name w:val="ConsPlusTitle"/>
    <w:link w:val="Style_1"/>
    <w:rPr>
      <w:rFonts w:ascii="Calibri" w:hAnsi="Calibri"/>
      <w:b w:val="1"/>
      <w:sz w:val="22"/>
    </w:rPr>
  </w:style>
  <w:style w:styleId="Style_83" w:type="paragraph">
    <w:name w:val="Заголовок 7 Знак"/>
    <w:link w:val="Style_83_ch"/>
    <w:rPr>
      <w:rFonts w:ascii="Arial" w:hAnsi="Arial"/>
      <w:b w:val="1"/>
      <w:i w:val="1"/>
      <w:sz w:val="22"/>
    </w:rPr>
  </w:style>
  <w:style w:styleId="Style_83_ch" w:type="character">
    <w:name w:val="Заголовок 7 Знак"/>
    <w:link w:val="Style_83"/>
    <w:rPr>
      <w:rFonts w:ascii="Arial" w:hAnsi="Arial"/>
      <w:b w:val="1"/>
      <w:i w:val="1"/>
      <w:sz w:val="22"/>
    </w:rPr>
  </w:style>
  <w:style w:styleId="Style_84" w:type="paragraph">
    <w:name w:val="Текст сноски Знак"/>
    <w:link w:val="Style_84_ch"/>
    <w:rPr>
      <w:sz w:val="18"/>
    </w:rPr>
  </w:style>
  <w:style w:styleId="Style_84_ch" w:type="character">
    <w:name w:val="Текст сноски Знак"/>
    <w:link w:val="Style_84"/>
    <w:rPr>
      <w:sz w:val="18"/>
    </w:rPr>
  </w:style>
  <w:style w:styleId="Style_85" w:type="paragraph">
    <w:name w:val="WW8Num4z3"/>
    <w:link w:val="Style_85_ch"/>
  </w:style>
  <w:style w:styleId="Style_85_ch" w:type="character">
    <w:name w:val="WW8Num4z3"/>
    <w:link w:val="Style_85"/>
  </w:style>
  <w:style w:styleId="Style_86" w:type="paragraph">
    <w:name w:val="WW8Num4z2"/>
    <w:link w:val="Style_86_ch"/>
  </w:style>
  <w:style w:styleId="Style_86_ch" w:type="character">
    <w:name w:val="WW8Num4z2"/>
    <w:link w:val="Style_86"/>
  </w:style>
  <w:style w:styleId="Style_87" w:type="paragraph">
    <w:name w:val="toc 9"/>
    <w:basedOn w:val="Style_5"/>
    <w:next w:val="Style_5"/>
    <w:link w:val="Style_87_ch"/>
    <w:uiPriority w:val="39"/>
    <w:pPr>
      <w:spacing w:after="57"/>
      <w:ind w:firstLine="0" w:left="2268"/>
    </w:pPr>
  </w:style>
  <w:style w:styleId="Style_87_ch" w:type="character">
    <w:name w:val="toc 9"/>
    <w:basedOn w:val="Style_5_ch"/>
    <w:link w:val="Style_87"/>
  </w:style>
  <w:style w:styleId="Style_88" w:type="paragraph">
    <w:name w:val="WW8Num2z8"/>
    <w:link w:val="Style_88_ch"/>
  </w:style>
  <w:style w:styleId="Style_88_ch" w:type="character">
    <w:name w:val="WW8Num2z8"/>
    <w:link w:val="Style_88"/>
  </w:style>
  <w:style w:styleId="Style_89" w:type="paragraph">
    <w:name w:val="Заголовок 4 Знак"/>
    <w:link w:val="Style_89_ch"/>
    <w:rPr>
      <w:rFonts w:ascii="Arial" w:hAnsi="Arial"/>
      <w:b w:val="1"/>
      <w:sz w:val="26"/>
    </w:rPr>
  </w:style>
  <w:style w:styleId="Style_89_ch" w:type="character">
    <w:name w:val="Заголовок 4 Знак"/>
    <w:link w:val="Style_89"/>
    <w:rPr>
      <w:rFonts w:ascii="Arial" w:hAnsi="Arial"/>
      <w:b w:val="1"/>
      <w:sz w:val="26"/>
    </w:rPr>
  </w:style>
  <w:style w:styleId="Style_90" w:type="paragraph">
    <w:name w:val="Указатель2"/>
    <w:basedOn w:val="Style_5"/>
    <w:link w:val="Style_90_ch"/>
    <w:rPr>
      <w:rFonts w:ascii="PT Astra Serif" w:hAnsi="PT Astra Serif"/>
    </w:rPr>
  </w:style>
  <w:style w:styleId="Style_90_ch" w:type="character">
    <w:name w:val="Указатель2"/>
    <w:basedOn w:val="Style_5_ch"/>
    <w:link w:val="Style_90"/>
    <w:rPr>
      <w:rFonts w:ascii="PT Astra Serif" w:hAnsi="PT Astra Serif"/>
    </w:rPr>
  </w:style>
  <w:style w:styleId="Style_91" w:type="paragraph">
    <w:name w:val="WW8Num4z7"/>
    <w:link w:val="Style_91_ch"/>
  </w:style>
  <w:style w:styleId="Style_91_ch" w:type="character">
    <w:name w:val="WW8Num4z7"/>
    <w:link w:val="Style_91"/>
  </w:style>
  <w:style w:styleId="Style_92" w:type="paragraph">
    <w:name w:val="Font Style15"/>
    <w:link w:val="Style_92_ch"/>
    <w:rPr>
      <w:sz w:val="16"/>
    </w:rPr>
  </w:style>
  <w:style w:styleId="Style_92_ch" w:type="character">
    <w:name w:val="Font Style15"/>
    <w:link w:val="Style_92"/>
    <w:rPr>
      <w:sz w:val="16"/>
    </w:rPr>
  </w:style>
  <w:style w:styleId="Style_93" w:type="paragraph">
    <w:name w:val="No Spacing"/>
    <w:link w:val="Style_93_ch"/>
  </w:style>
  <w:style w:styleId="Style_93_ch" w:type="character">
    <w:name w:val="No Spacing"/>
    <w:link w:val="Style_93"/>
  </w:style>
  <w:style w:styleId="Style_94" w:type="paragraph">
    <w:name w:val="Заголовок 5 Знак"/>
    <w:link w:val="Style_94_ch"/>
    <w:rPr>
      <w:rFonts w:ascii="Cambria" w:hAnsi="Cambria"/>
      <w:color w:val="243F60"/>
      <w:sz w:val="22"/>
    </w:rPr>
  </w:style>
  <w:style w:styleId="Style_94_ch" w:type="character">
    <w:name w:val="Заголовок 5 Знак"/>
    <w:link w:val="Style_94"/>
    <w:rPr>
      <w:rFonts w:ascii="Cambria" w:hAnsi="Cambria"/>
      <w:color w:val="243F60"/>
      <w:sz w:val="22"/>
    </w:rPr>
  </w:style>
  <w:style w:styleId="Style_95" w:type="paragraph">
    <w:name w:val="index heading"/>
    <w:basedOn w:val="Style_80"/>
    <w:link w:val="Style_95_ch"/>
    <w:rPr>
      <w:b w:val="1"/>
      <w:sz w:val="32"/>
    </w:rPr>
  </w:style>
  <w:style w:styleId="Style_95_ch" w:type="character">
    <w:name w:val="index heading"/>
    <w:basedOn w:val="Style_80_ch"/>
    <w:link w:val="Style_95"/>
    <w:rPr>
      <w:b w:val="1"/>
      <w:sz w:val="32"/>
    </w:rPr>
  </w:style>
  <w:style w:styleId="Style_96" w:type="paragraph">
    <w:name w:val="toc 8"/>
    <w:basedOn w:val="Style_5"/>
    <w:next w:val="Style_5"/>
    <w:link w:val="Style_96_ch"/>
    <w:uiPriority w:val="39"/>
    <w:pPr>
      <w:spacing w:after="57"/>
      <w:ind w:firstLine="0" w:left="1984"/>
    </w:pPr>
  </w:style>
  <w:style w:styleId="Style_96_ch" w:type="character">
    <w:name w:val="toc 8"/>
    <w:basedOn w:val="Style_5_ch"/>
    <w:link w:val="Style_96"/>
  </w:style>
  <w:style w:styleId="Style_97" w:type="paragraph">
    <w:name w:val="Текст концевой сноски Знак"/>
    <w:link w:val="Style_97_ch"/>
  </w:style>
  <w:style w:styleId="Style_97_ch" w:type="character">
    <w:name w:val="Текст концевой сноски Знак"/>
    <w:link w:val="Style_97"/>
  </w:style>
  <w:style w:styleId="Style_98" w:type="paragraph">
    <w:name w:val="WW8Num3z2"/>
    <w:link w:val="Style_98_ch"/>
  </w:style>
  <w:style w:styleId="Style_98_ch" w:type="character">
    <w:name w:val="WW8Num3z2"/>
    <w:link w:val="Style_98"/>
  </w:style>
  <w:style w:styleId="Style_99" w:type="paragraph">
    <w:name w:val="Основной шрифт абзаца2"/>
    <w:link w:val="Style_99_ch"/>
  </w:style>
  <w:style w:styleId="Style_99_ch" w:type="character">
    <w:name w:val="Основной шрифт абзаца2"/>
    <w:link w:val="Style_99"/>
  </w:style>
  <w:style w:styleId="Style_100" w:type="paragraph">
    <w:name w:val="WW8Num1z0"/>
    <w:link w:val="Style_100_ch"/>
  </w:style>
  <w:style w:styleId="Style_100_ch" w:type="character">
    <w:name w:val="WW8Num1z0"/>
    <w:link w:val="Style_100"/>
  </w:style>
  <w:style w:styleId="Style_101" w:type="paragraph">
    <w:name w:val="Основной шрифт абзаца2"/>
    <w:link w:val="Style_101_ch"/>
  </w:style>
  <w:style w:styleId="Style_101_ch" w:type="character">
    <w:name w:val="Основной шрифт абзаца2"/>
    <w:link w:val="Style_101"/>
  </w:style>
  <w:style w:styleId="Style_102" w:type="paragraph">
    <w:name w:val="WW8Num1z8"/>
    <w:link w:val="Style_102_ch"/>
  </w:style>
  <w:style w:styleId="Style_102_ch" w:type="character">
    <w:name w:val="WW8Num1z8"/>
    <w:link w:val="Style_102"/>
  </w:style>
  <w:style w:styleId="Style_103" w:type="paragraph">
    <w:name w:val="WW8Num1z1"/>
    <w:link w:val="Style_103_ch"/>
  </w:style>
  <w:style w:styleId="Style_103_ch" w:type="character">
    <w:name w:val="WW8Num1z1"/>
    <w:link w:val="Style_103"/>
  </w:style>
  <w:style w:styleId="Style_104" w:type="paragraph">
    <w:name w:val="Текст выноски Знак"/>
    <w:link w:val="Style_104_ch"/>
    <w:rPr>
      <w:rFonts w:ascii="Tahoma" w:hAnsi="Tahoma"/>
      <w:sz w:val="16"/>
    </w:rPr>
  </w:style>
  <w:style w:styleId="Style_104_ch" w:type="character">
    <w:name w:val="Текст выноски Знак"/>
    <w:link w:val="Style_104"/>
    <w:rPr>
      <w:rFonts w:ascii="Tahoma" w:hAnsi="Tahoma"/>
      <w:sz w:val="16"/>
    </w:rPr>
  </w:style>
  <w:style w:styleId="Style_105" w:type="paragraph">
    <w:name w:val="WW8Num4z4"/>
    <w:link w:val="Style_105_ch"/>
  </w:style>
  <w:style w:styleId="Style_105_ch" w:type="character">
    <w:name w:val="WW8Num4z4"/>
    <w:link w:val="Style_105"/>
  </w:style>
  <w:style w:styleId="Style_106" w:type="paragraph">
    <w:name w:val="Заголовок 9 Знак"/>
    <w:link w:val="Style_106_ch"/>
    <w:rPr>
      <w:rFonts w:ascii="Arial" w:hAnsi="Arial"/>
      <w:i w:val="1"/>
      <w:sz w:val="21"/>
    </w:rPr>
  </w:style>
  <w:style w:styleId="Style_106_ch" w:type="character">
    <w:name w:val="Заголовок 9 Знак"/>
    <w:link w:val="Style_106"/>
    <w:rPr>
      <w:rFonts w:ascii="Arial" w:hAnsi="Arial"/>
      <w:i w:val="1"/>
      <w:sz w:val="21"/>
    </w:rPr>
  </w:style>
  <w:style w:styleId="Style_107" w:type="paragraph">
    <w:name w:val="toc 5"/>
    <w:basedOn w:val="Style_5"/>
    <w:next w:val="Style_5"/>
    <w:link w:val="Style_107_ch"/>
    <w:uiPriority w:val="39"/>
    <w:pPr>
      <w:spacing w:after="57"/>
      <w:ind w:firstLine="0" w:left="1134"/>
    </w:pPr>
  </w:style>
  <w:style w:styleId="Style_107_ch" w:type="character">
    <w:name w:val="toc 5"/>
    <w:basedOn w:val="Style_5_ch"/>
    <w:link w:val="Style_107"/>
  </w:style>
  <w:style w:styleId="Style_108" w:type="paragraph">
    <w:name w:val="WW8Num6z0"/>
    <w:link w:val="Style_108_ch"/>
  </w:style>
  <w:style w:styleId="Style_108_ch" w:type="character">
    <w:name w:val="WW8Num6z0"/>
    <w:link w:val="Style_108"/>
  </w:style>
  <w:style w:styleId="Style_109" w:type="paragraph">
    <w:name w:val="Символ сноски"/>
    <w:link w:val="Style_109_ch"/>
    <w:rPr>
      <w:vertAlign w:val="superscript"/>
    </w:rPr>
  </w:style>
  <w:style w:styleId="Style_109_ch" w:type="character">
    <w:name w:val="Символ сноски"/>
    <w:link w:val="Style_109"/>
    <w:rPr>
      <w:vertAlign w:val="superscript"/>
    </w:rPr>
  </w:style>
  <w:style w:styleId="Style_110" w:type="paragraph">
    <w:name w:val="WW8Num7z6"/>
    <w:link w:val="Style_110_ch"/>
  </w:style>
  <w:style w:styleId="Style_110_ch" w:type="character">
    <w:name w:val="WW8Num7z6"/>
    <w:link w:val="Style_110"/>
  </w:style>
  <w:style w:styleId="Style_111" w:type="paragraph">
    <w:name w:val="ConsPlusNormal"/>
    <w:link w:val="Style_111_ch"/>
    <w:rPr>
      <w:rFonts w:ascii="Arial" w:hAnsi="Arial"/>
    </w:rPr>
  </w:style>
  <w:style w:styleId="Style_111_ch" w:type="character">
    <w:name w:val="ConsPlusNormal"/>
    <w:link w:val="Style_111"/>
    <w:rPr>
      <w:rFonts w:ascii="Arial" w:hAnsi="Arial"/>
    </w:rPr>
  </w:style>
  <w:style w:styleId="Style_112" w:type="paragraph">
    <w:name w:val="WW8Num4z0"/>
    <w:link w:val="Style_112_ch"/>
  </w:style>
  <w:style w:styleId="Style_112_ch" w:type="character">
    <w:name w:val="WW8Num4z0"/>
    <w:link w:val="Style_112"/>
  </w:style>
  <w:style w:styleId="Style_113" w:type="paragraph">
    <w:name w:val="WW8Num7z4"/>
    <w:link w:val="Style_113_ch"/>
  </w:style>
  <w:style w:styleId="Style_113_ch" w:type="character">
    <w:name w:val="WW8Num7z4"/>
    <w:link w:val="Style_113"/>
  </w:style>
  <w:style w:styleId="Style_114" w:type="paragraph">
    <w:name w:val="Заголовок3"/>
    <w:basedOn w:val="Style_5"/>
    <w:next w:val="Style_12"/>
    <w:link w:val="Style_114_ch"/>
    <w:pPr>
      <w:keepNext w:val="1"/>
      <w:spacing w:after="120" w:before="240"/>
      <w:ind/>
    </w:pPr>
    <w:rPr>
      <w:rFonts w:ascii="PT Astra Serif" w:hAnsi="PT Astra Serif"/>
      <w:sz w:val="28"/>
    </w:rPr>
  </w:style>
  <w:style w:styleId="Style_114_ch" w:type="character">
    <w:name w:val="Заголовок3"/>
    <w:basedOn w:val="Style_5_ch"/>
    <w:link w:val="Style_114"/>
    <w:rPr>
      <w:rFonts w:ascii="PT Astra Serif" w:hAnsi="PT Astra Serif"/>
      <w:sz w:val="28"/>
    </w:rPr>
  </w:style>
  <w:style w:styleId="Style_115" w:type="paragraph">
    <w:name w:val="Верхний колонтитул Знак"/>
    <w:basedOn w:val="Style_11"/>
    <w:link w:val="Style_115_ch"/>
  </w:style>
  <w:style w:styleId="Style_115_ch" w:type="character">
    <w:name w:val="Верхний колонтитул Знак"/>
    <w:basedOn w:val="Style_11_ch"/>
    <w:link w:val="Style_115"/>
  </w:style>
  <w:style w:styleId="Style_116" w:type="paragraph">
    <w:name w:val="Указатель1"/>
    <w:basedOn w:val="Style_5"/>
    <w:link w:val="Style_116_ch"/>
    <w:rPr>
      <w:rFonts w:ascii="PT Astra Serif" w:hAnsi="PT Astra Serif"/>
    </w:rPr>
  </w:style>
  <w:style w:styleId="Style_116_ch" w:type="character">
    <w:name w:val="Указатель1"/>
    <w:basedOn w:val="Style_5_ch"/>
    <w:link w:val="Style_116"/>
    <w:rPr>
      <w:rFonts w:ascii="PT Astra Serif" w:hAnsi="PT Astra Serif"/>
    </w:rPr>
  </w:style>
  <w:style w:styleId="Style_117" w:type="paragraph">
    <w:name w:val="Текст1"/>
    <w:basedOn w:val="Style_5"/>
    <w:link w:val="Style_117_ch"/>
    <w:pPr>
      <w:spacing w:after="0" w:line="240" w:lineRule="auto"/>
      <w:ind/>
    </w:pPr>
    <w:rPr>
      <w:rFonts w:ascii="Courier New" w:hAnsi="Courier New"/>
      <w:sz w:val="20"/>
    </w:rPr>
  </w:style>
  <w:style w:styleId="Style_117_ch" w:type="character">
    <w:name w:val="Текст1"/>
    <w:basedOn w:val="Style_5_ch"/>
    <w:link w:val="Style_117"/>
    <w:rPr>
      <w:rFonts w:ascii="Courier New" w:hAnsi="Courier New"/>
      <w:sz w:val="20"/>
    </w:rPr>
  </w:style>
  <w:style w:styleId="Style_118" w:type="paragraph">
    <w:name w:val="WW8Num2z0"/>
    <w:link w:val="Style_118_ch"/>
  </w:style>
  <w:style w:styleId="Style_118_ch" w:type="character">
    <w:name w:val="WW8Num2z0"/>
    <w:link w:val="Style_118"/>
  </w:style>
  <w:style w:styleId="Style_119" w:type="paragraph">
    <w:name w:val="WW8Num4z5"/>
    <w:link w:val="Style_119_ch"/>
  </w:style>
  <w:style w:styleId="Style_119_ch" w:type="character">
    <w:name w:val="WW8Num4z5"/>
    <w:link w:val="Style_119"/>
  </w:style>
  <w:style w:styleId="Style_120" w:type="paragraph">
    <w:name w:val="WW8Num3z0"/>
    <w:link w:val="Style_120_ch"/>
    <w:rPr>
      <w:b w:val="1"/>
    </w:rPr>
  </w:style>
  <w:style w:styleId="Style_120_ch" w:type="character">
    <w:name w:val="WW8Num3z0"/>
    <w:link w:val="Style_120"/>
    <w:rPr>
      <w:b w:val="1"/>
    </w:rPr>
  </w:style>
  <w:style w:styleId="Style_121" w:type="paragraph">
    <w:name w:val="Указатель3"/>
    <w:basedOn w:val="Style_5"/>
    <w:link w:val="Style_121_ch"/>
    <w:rPr>
      <w:rFonts w:ascii="PT Astra Serif" w:hAnsi="PT Astra Serif"/>
    </w:rPr>
  </w:style>
  <w:style w:styleId="Style_121_ch" w:type="character">
    <w:name w:val="Указатель3"/>
    <w:basedOn w:val="Style_5_ch"/>
    <w:link w:val="Style_121"/>
    <w:rPr>
      <w:rFonts w:ascii="PT Astra Serif" w:hAnsi="PT Astra Serif"/>
    </w:rPr>
  </w:style>
  <w:style w:styleId="Style_3" w:type="paragraph">
    <w:name w:val="Обычный1"/>
    <w:link w:val="Style_3_ch"/>
    <w:rPr>
      <w:rFonts w:ascii="Calibri" w:hAnsi="Calibri"/>
      <w:sz w:val="22"/>
    </w:rPr>
  </w:style>
  <w:style w:styleId="Style_3_ch" w:type="character">
    <w:name w:val="Обычный1"/>
    <w:link w:val="Style_3"/>
    <w:rPr>
      <w:rFonts w:ascii="Calibri" w:hAnsi="Calibri"/>
      <w:sz w:val="22"/>
    </w:rPr>
  </w:style>
  <w:style w:styleId="Style_122" w:type="paragraph">
    <w:name w:val="Subtitle"/>
    <w:basedOn w:val="Style_5"/>
    <w:next w:val="Style_5"/>
    <w:link w:val="Style_122_ch"/>
    <w:uiPriority w:val="11"/>
    <w:qFormat/>
    <w:pPr>
      <w:spacing w:before="200"/>
      <w:ind/>
    </w:pPr>
    <w:rPr>
      <w:sz w:val="24"/>
    </w:rPr>
  </w:style>
  <w:style w:styleId="Style_122_ch" w:type="character">
    <w:name w:val="Subtitle"/>
    <w:basedOn w:val="Style_5_ch"/>
    <w:link w:val="Style_122"/>
    <w:rPr>
      <w:sz w:val="24"/>
    </w:rPr>
  </w:style>
  <w:style w:styleId="Style_123" w:type="paragraph">
    <w:name w:val="WW8Num4z6"/>
    <w:link w:val="Style_123_ch"/>
  </w:style>
  <w:style w:styleId="Style_123_ch" w:type="character">
    <w:name w:val="WW8Num4z6"/>
    <w:link w:val="Style_123"/>
  </w:style>
  <w:style w:styleId="Style_124" w:type="paragraph">
    <w:name w:val="Title"/>
    <w:next w:val="Style_5"/>
    <w:link w:val="Style_124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24_ch" w:type="character">
    <w:name w:val="Title"/>
    <w:link w:val="Style_124"/>
    <w:rPr>
      <w:rFonts w:ascii="XO Thames" w:hAnsi="XO Thames"/>
      <w:b w:val="1"/>
      <w:caps w:val="1"/>
      <w:sz w:val="40"/>
    </w:rPr>
  </w:style>
  <w:style w:styleId="Style_125" w:type="paragraph">
    <w:name w:val="Default Paragraph Font"/>
    <w:link w:val="Style_125_ch"/>
  </w:style>
  <w:style w:styleId="Style_125_ch" w:type="character">
    <w:name w:val="Default Paragraph Font"/>
    <w:link w:val="Style_125"/>
  </w:style>
  <w:style w:styleId="Style_126" w:type="paragraph">
    <w:name w:val="heading 4"/>
    <w:basedOn w:val="Style_5"/>
    <w:next w:val="Style_5"/>
    <w:link w:val="Style_126_ch"/>
    <w:uiPriority w:val="9"/>
    <w:qFormat/>
    <w:pPr>
      <w:keepNext w:val="1"/>
      <w:keepLines w:val="1"/>
      <w:numPr>
        <w:ilvl w:val="3"/>
        <w:numId w:val="3"/>
      </w:numPr>
      <w:spacing w:before="320"/>
      <w:ind/>
      <w:outlineLvl w:val="3"/>
    </w:pPr>
    <w:rPr>
      <w:rFonts w:ascii="Arial" w:hAnsi="Arial"/>
      <w:b w:val="1"/>
      <w:sz w:val="26"/>
    </w:rPr>
  </w:style>
  <w:style w:styleId="Style_126_ch" w:type="character">
    <w:name w:val="heading 4"/>
    <w:basedOn w:val="Style_5_ch"/>
    <w:link w:val="Style_126"/>
    <w:rPr>
      <w:rFonts w:ascii="Arial" w:hAnsi="Arial"/>
      <w:b w:val="1"/>
      <w:sz w:val="26"/>
    </w:rPr>
  </w:style>
  <w:style w:styleId="Style_127" w:type="paragraph">
    <w:name w:val="WW8Num1z2"/>
    <w:link w:val="Style_127_ch"/>
  </w:style>
  <w:style w:styleId="Style_127_ch" w:type="character">
    <w:name w:val="WW8Num1z2"/>
    <w:link w:val="Style_127"/>
  </w:style>
  <w:style w:styleId="Style_128" w:type="paragraph">
    <w:name w:val="Текст Знак"/>
    <w:link w:val="Style_128_ch"/>
    <w:rPr>
      <w:rFonts w:ascii="Courier New" w:hAnsi="Courier New"/>
    </w:rPr>
  </w:style>
  <w:style w:styleId="Style_128_ch" w:type="character">
    <w:name w:val="Текст Знак"/>
    <w:link w:val="Style_128"/>
    <w:rPr>
      <w:rFonts w:ascii="Courier New" w:hAnsi="Courier New"/>
    </w:rPr>
  </w:style>
  <w:style w:styleId="Style_129" w:type="paragraph">
    <w:name w:val="Название объекта2"/>
    <w:basedOn w:val="Style_5"/>
    <w:link w:val="Style_129_ch"/>
    <w:pPr>
      <w:spacing w:after="120" w:before="120"/>
      <w:ind/>
    </w:pPr>
    <w:rPr>
      <w:rFonts w:ascii="PT Astra Serif" w:hAnsi="PT Astra Serif"/>
      <w:i w:val="1"/>
      <w:sz w:val="24"/>
    </w:rPr>
  </w:style>
  <w:style w:styleId="Style_129_ch" w:type="character">
    <w:name w:val="Название объекта2"/>
    <w:basedOn w:val="Style_5_ch"/>
    <w:link w:val="Style_129"/>
    <w:rPr>
      <w:rFonts w:ascii="PT Astra Serif" w:hAnsi="PT Astra Serif"/>
      <w:i w:val="1"/>
      <w:sz w:val="24"/>
    </w:rPr>
  </w:style>
  <w:style w:styleId="Style_130" w:type="paragraph">
    <w:name w:val="footer"/>
    <w:basedOn w:val="Style_5"/>
    <w:link w:val="Style_130_ch"/>
    <w:pPr>
      <w:spacing w:after="0" w:line="240" w:lineRule="auto"/>
      <w:ind/>
    </w:pPr>
  </w:style>
  <w:style w:styleId="Style_130_ch" w:type="character">
    <w:name w:val="footer"/>
    <w:basedOn w:val="Style_5_ch"/>
    <w:link w:val="Style_130"/>
  </w:style>
  <w:style w:styleId="Style_131" w:type="paragraph">
    <w:name w:val="heading 2"/>
    <w:basedOn w:val="Style_5"/>
    <w:next w:val="Style_5"/>
    <w:link w:val="Style_131_ch"/>
    <w:uiPriority w:val="9"/>
    <w:qFormat/>
    <w:pPr>
      <w:keepNext w:val="1"/>
      <w:keepLines w:val="1"/>
      <w:numPr>
        <w:ilvl w:val="1"/>
        <w:numId w:val="3"/>
      </w:numPr>
      <w:spacing w:before="360"/>
      <w:ind/>
      <w:outlineLvl w:val="1"/>
    </w:pPr>
    <w:rPr>
      <w:rFonts w:ascii="Arial" w:hAnsi="Arial"/>
      <w:sz w:val="34"/>
    </w:rPr>
  </w:style>
  <w:style w:styleId="Style_131_ch" w:type="character">
    <w:name w:val="heading 2"/>
    <w:basedOn w:val="Style_5_ch"/>
    <w:link w:val="Style_131"/>
    <w:rPr>
      <w:rFonts w:ascii="Arial" w:hAnsi="Arial"/>
      <w:sz w:val="34"/>
    </w:rPr>
  </w:style>
  <w:style w:styleId="Style_132" w:type="paragraph">
    <w:name w:val="Style3"/>
    <w:basedOn w:val="Style_5"/>
    <w:link w:val="Style_132_ch"/>
    <w:pPr>
      <w:widowControl w:val="0"/>
      <w:spacing w:after="0" w:line="456" w:lineRule="exact"/>
      <w:ind w:firstLine="653" w:left="0"/>
    </w:pPr>
    <w:rPr>
      <w:rFonts w:ascii="Consolas" w:hAnsi="Consolas"/>
      <w:sz w:val="24"/>
    </w:rPr>
  </w:style>
  <w:style w:styleId="Style_132_ch" w:type="character">
    <w:name w:val="Style3"/>
    <w:basedOn w:val="Style_5_ch"/>
    <w:link w:val="Style_132"/>
    <w:rPr>
      <w:rFonts w:ascii="Consolas" w:hAnsi="Consolas"/>
      <w:sz w:val="24"/>
    </w:rPr>
  </w:style>
  <w:style w:styleId="Style_133" w:type="paragraph">
    <w:name w:val="WW8Num1z5"/>
    <w:link w:val="Style_133_ch"/>
  </w:style>
  <w:style w:styleId="Style_133_ch" w:type="character">
    <w:name w:val="WW8Num1z5"/>
    <w:link w:val="Style_133"/>
  </w:style>
  <w:style w:styleId="Style_134" w:type="paragraph">
    <w:name w:val="Style1"/>
    <w:basedOn w:val="Style_5"/>
    <w:link w:val="Style_134_ch"/>
    <w:pPr>
      <w:widowControl w:val="0"/>
      <w:spacing w:after="0" w:line="243" w:lineRule="exact"/>
      <w:ind w:firstLine="720" w:left="0"/>
      <w:jc w:val="center"/>
    </w:pPr>
    <w:rPr>
      <w:rFonts w:ascii="Cambria" w:hAnsi="Cambria"/>
      <w:sz w:val="24"/>
    </w:rPr>
  </w:style>
  <w:style w:styleId="Style_134_ch" w:type="character">
    <w:name w:val="Style1"/>
    <w:basedOn w:val="Style_5_ch"/>
    <w:link w:val="Style_134"/>
    <w:rPr>
      <w:rFonts w:ascii="Cambria" w:hAnsi="Cambria"/>
      <w:sz w:val="24"/>
    </w:rPr>
  </w:style>
  <w:style w:styleId="Style_135" w:type="paragraph">
    <w:name w:val="Style9"/>
    <w:basedOn w:val="Style_5"/>
    <w:link w:val="Style_135_ch"/>
    <w:pPr>
      <w:widowControl w:val="0"/>
      <w:spacing w:after="0" w:line="475" w:lineRule="exact"/>
      <w:ind w:firstLine="1073" w:left="0"/>
    </w:pPr>
    <w:rPr>
      <w:rFonts w:ascii="Times New Roman" w:hAnsi="Times New Roman"/>
      <w:sz w:val="24"/>
    </w:rPr>
  </w:style>
  <w:style w:styleId="Style_135_ch" w:type="character">
    <w:name w:val="Style9"/>
    <w:basedOn w:val="Style_5_ch"/>
    <w:link w:val="Style_135"/>
    <w:rPr>
      <w:rFonts w:ascii="Times New Roman" w:hAnsi="Times New Roman"/>
      <w:sz w:val="24"/>
    </w:rPr>
  </w:style>
  <w:style w:styleId="Style_136" w:type="paragraph">
    <w:name w:val="heading 6"/>
    <w:basedOn w:val="Style_5"/>
    <w:next w:val="Style_5"/>
    <w:link w:val="Style_136_ch"/>
    <w:uiPriority w:val="9"/>
    <w:qFormat/>
    <w:pPr>
      <w:keepNext w:val="1"/>
      <w:keepLines w:val="1"/>
      <w:numPr>
        <w:ilvl w:val="5"/>
        <w:numId w:val="3"/>
      </w:numPr>
      <w:spacing w:before="320"/>
      <w:ind/>
      <w:outlineLvl w:val="5"/>
    </w:pPr>
    <w:rPr>
      <w:rFonts w:ascii="Arial" w:hAnsi="Arial"/>
      <w:b w:val="1"/>
    </w:rPr>
  </w:style>
  <w:style w:styleId="Style_136_ch" w:type="character">
    <w:name w:val="heading 6"/>
    <w:basedOn w:val="Style_5_ch"/>
    <w:link w:val="Style_136"/>
    <w:rPr>
      <w:rFonts w:ascii="Arial" w:hAnsi="Arial"/>
      <w:b w:val="1"/>
    </w:rPr>
  </w:style>
  <w:style w:styleId="Style_137" w:type="paragraph">
    <w:name w:val="docdata"/>
    <w:basedOn w:val="Style_5"/>
    <w:link w:val="Style_137_ch"/>
    <w:pPr>
      <w:spacing w:after="280" w:before="280" w:line="240" w:lineRule="auto"/>
      <w:ind/>
    </w:pPr>
    <w:rPr>
      <w:rFonts w:ascii="Times New Roman" w:hAnsi="Times New Roman"/>
      <w:sz w:val="24"/>
    </w:rPr>
  </w:style>
  <w:style w:styleId="Style_137_ch" w:type="character">
    <w:name w:val="docdata"/>
    <w:basedOn w:val="Style_5_ch"/>
    <w:link w:val="Style_137"/>
    <w:rPr>
      <w:rFonts w:ascii="Times New Roman" w:hAnsi="Times New Roman"/>
      <w:sz w:val="24"/>
    </w:rPr>
  </w:style>
  <w:style w:styleId="Style_138" w:type="paragraph">
    <w:name w:val="WW8Num2z3"/>
    <w:link w:val="Style_138_ch"/>
  </w:style>
  <w:style w:styleId="Style_138_ch" w:type="character">
    <w:name w:val="WW8Num2z3"/>
    <w:link w:val="Style_138"/>
  </w:style>
  <w:style w:styleId="Style_139" w:type="paragraph">
    <w:name w:val="Quote"/>
    <w:basedOn w:val="Style_5"/>
    <w:next w:val="Style_5"/>
    <w:link w:val="Style_139_ch"/>
    <w:pPr>
      <w:ind w:firstLine="0" w:left="720" w:right="720"/>
    </w:pPr>
    <w:rPr>
      <w:i w:val="1"/>
    </w:rPr>
  </w:style>
  <w:style w:styleId="Style_139_ch" w:type="character">
    <w:name w:val="Quote"/>
    <w:basedOn w:val="Style_5_ch"/>
    <w:link w:val="Style_139"/>
    <w:rPr>
      <w:i w:val="1"/>
    </w:rPr>
  </w:style>
  <w:style w:default="1" w:styleId="Style_140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MyOffice-CoreFramework-Linux/33-1224.848.9400.852.1@a485da99dcc738e8c7d147737040082c6b3f9fe8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2025-02-13T01:57:56Z</dcterms:modified>
</cp:coreProperties>
</file>